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AE" w:rsidRDefault="00B350AE" w:rsidP="00B350AE">
      <w:pPr>
        <w:tabs>
          <w:tab w:val="left" w:pos="7297"/>
          <w:tab w:val="left" w:pos="8987"/>
        </w:tabs>
        <w:ind w:left="6748"/>
        <w:rPr>
          <w:rFonts w:ascii="Times New Roman" w:hAnsi="Times New Roman"/>
          <w:sz w:val="20"/>
        </w:rPr>
      </w:pPr>
    </w:p>
    <w:p w:rsidR="00331884" w:rsidRPr="00D31DBE" w:rsidRDefault="00331884" w:rsidP="003318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1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 « детский сад № 26 п. Таежный Надеждинского района ( МБДОУ ДС №26)</w:t>
      </w:r>
    </w:p>
    <w:p w:rsidR="00331884" w:rsidRPr="00D31DBE" w:rsidRDefault="00331884" w:rsidP="003318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tbl>
      <w:tblPr>
        <w:tblStyle w:val="2"/>
        <w:tblpPr w:leftFromText="180" w:rightFromText="180" w:vertAnchor="text" w:horzAnchor="margin" w:tblpY="9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261"/>
        <w:gridCol w:w="3260"/>
      </w:tblGrid>
      <w:tr w:rsidR="00331884" w:rsidRPr="00D31DBE" w:rsidTr="009D0328">
        <w:tc>
          <w:tcPr>
            <w:tcW w:w="3510" w:type="dxa"/>
          </w:tcPr>
          <w:p w:rsidR="00331884" w:rsidRPr="00D31DBE" w:rsidRDefault="00331884" w:rsidP="009D0328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3261" w:type="dxa"/>
          </w:tcPr>
          <w:p w:rsidR="00331884" w:rsidRPr="00D31DBE" w:rsidRDefault="00331884" w:rsidP="009D0328">
            <w:pPr>
              <w:pStyle w:val="a6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9E2F7B1" wp14:editId="33450FC0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579755</wp:posOffset>
                  </wp:positionV>
                  <wp:extent cx="2546350" cy="1673225"/>
                  <wp:effectExtent l="0" t="0" r="6350" b="317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 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67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:rsidR="00331884" w:rsidRPr="00D31DBE" w:rsidRDefault="00331884" w:rsidP="009D032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:rsidR="00331884" w:rsidRPr="00D31DBE" w:rsidRDefault="00331884" w:rsidP="009D032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МБДОУ</w:t>
            </w:r>
          </w:p>
          <w:p w:rsidR="00331884" w:rsidRPr="00D31DBE" w:rsidRDefault="00331884" w:rsidP="009D032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ДС №26</w:t>
            </w:r>
          </w:p>
          <w:p w:rsidR="00331884" w:rsidRPr="00D31DBE" w:rsidRDefault="00331884" w:rsidP="009D032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1884" w:rsidRPr="00D31DBE" w:rsidRDefault="00331884" w:rsidP="009D032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 Н. Г. Зинина</w:t>
            </w:r>
          </w:p>
          <w:p w:rsidR="00331884" w:rsidRPr="00D31DBE" w:rsidRDefault="00331884" w:rsidP="009D0328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1884" w:rsidRDefault="00331884" w:rsidP="0033188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31884" w:rsidRPr="00D31DBE" w:rsidRDefault="00331884" w:rsidP="00331884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D31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« 05 » 08.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3</w:t>
            </w:r>
            <w:r w:rsidRPr="00D31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г.</w:t>
            </w:r>
          </w:p>
        </w:tc>
      </w:tr>
    </w:tbl>
    <w:p w:rsidR="00331884" w:rsidRPr="00D31DBE" w:rsidRDefault="00331884" w:rsidP="00331884">
      <w:pPr>
        <w:pStyle w:val="a6"/>
        <w:rPr>
          <w:color w:val="000000" w:themeColor="text1"/>
          <w:sz w:val="28"/>
        </w:rPr>
      </w:pPr>
    </w:p>
    <w:p w:rsidR="00331884" w:rsidRPr="00D31DBE" w:rsidRDefault="00331884" w:rsidP="003318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331884" w:rsidRPr="00D31DBE" w:rsidRDefault="00331884" w:rsidP="003318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</w:p>
    <w:p w:rsidR="00331884" w:rsidRPr="00D31DBE" w:rsidRDefault="00331884" w:rsidP="003318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</w:p>
    <w:p w:rsidR="00331884" w:rsidRPr="00D31DBE" w:rsidRDefault="00331884" w:rsidP="003318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</w:pPr>
    </w:p>
    <w:p w:rsidR="00331884" w:rsidRPr="00D31DBE" w:rsidRDefault="00331884" w:rsidP="003318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</w:pPr>
    </w:p>
    <w:p w:rsidR="00331884" w:rsidRPr="00D31DBE" w:rsidRDefault="00331884" w:rsidP="003318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</w:pPr>
    </w:p>
    <w:p w:rsidR="00331884" w:rsidRPr="00D31DBE" w:rsidRDefault="00331884" w:rsidP="003318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8"/>
          <w:u w:val="single"/>
        </w:rPr>
      </w:pPr>
      <w:r w:rsidRPr="00D31DBE"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  <w:t xml:space="preserve">                                              </w:t>
      </w:r>
      <w:r w:rsidRPr="00D31DBE">
        <w:rPr>
          <w:rFonts w:ascii="Times New Roman" w:eastAsia="Times New Roman" w:hAnsi="Times New Roman" w:cs="Times New Roman"/>
          <w:color w:val="000000" w:themeColor="text1"/>
          <w:sz w:val="48"/>
          <w:u w:val="single"/>
        </w:rPr>
        <w:t>Успешный дошкольник.</w:t>
      </w:r>
    </w:p>
    <w:p w:rsidR="00331884" w:rsidRPr="00D31DBE" w:rsidRDefault="00331884" w:rsidP="003318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</w:rPr>
      </w:pPr>
    </w:p>
    <w:p w:rsidR="00331884" w:rsidRPr="00D31DBE" w:rsidRDefault="00331884" w:rsidP="003318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31DBE">
        <w:rPr>
          <w:rFonts w:ascii="Times New Roman" w:eastAsia="Times New Roman" w:hAnsi="Times New Roman" w:cs="Times New Roman"/>
          <w:color w:val="000000" w:themeColor="text1"/>
          <w:sz w:val="28"/>
        </w:rPr>
        <w:t>Дополнительная общеобразовательная общеразвивающая программа социально-гуманитарной направленности</w:t>
      </w:r>
    </w:p>
    <w:p w:rsidR="00331884" w:rsidRPr="00D31DBE" w:rsidRDefault="00331884" w:rsidP="003318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4"/>
          <w:szCs w:val="24"/>
        </w:rPr>
      </w:pPr>
    </w:p>
    <w:p w:rsidR="00331884" w:rsidRPr="00D31DBE" w:rsidRDefault="00331884" w:rsidP="003318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31DBE">
        <w:rPr>
          <w:rFonts w:ascii="Times New Roman" w:eastAsia="Times New Roman" w:hAnsi="Times New Roman" w:cs="Times New Roman"/>
          <w:color w:val="000000" w:themeColor="text1"/>
          <w:sz w:val="28"/>
        </w:rPr>
        <w:t>Возраст учащихся: 6-7 лет 11 месяцев</w:t>
      </w:r>
    </w:p>
    <w:p w:rsidR="00331884" w:rsidRPr="00D31DBE" w:rsidRDefault="00331884" w:rsidP="003318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D31DBE">
        <w:rPr>
          <w:rFonts w:ascii="Times New Roman" w:eastAsia="Times New Roman" w:hAnsi="Times New Roman" w:cs="Times New Roman"/>
          <w:color w:val="000000" w:themeColor="text1"/>
          <w:sz w:val="28"/>
        </w:rPr>
        <w:t>Срок реализации программы: 8 месяцев</w:t>
      </w:r>
    </w:p>
    <w:p w:rsidR="00331884" w:rsidRPr="00D31DBE" w:rsidRDefault="00331884" w:rsidP="003318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24"/>
        </w:rPr>
      </w:pPr>
    </w:p>
    <w:p w:rsidR="00331884" w:rsidRPr="00D31DBE" w:rsidRDefault="00331884" w:rsidP="003318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24"/>
        </w:rPr>
      </w:pPr>
    </w:p>
    <w:p w:rsidR="00331884" w:rsidRPr="00D31DBE" w:rsidRDefault="00331884" w:rsidP="003318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24"/>
        </w:rPr>
      </w:pPr>
    </w:p>
    <w:p w:rsidR="00331884" w:rsidRPr="00D31DBE" w:rsidRDefault="00331884" w:rsidP="003318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4"/>
        </w:rPr>
      </w:pPr>
    </w:p>
    <w:p w:rsidR="00331884" w:rsidRPr="00D31DBE" w:rsidRDefault="00331884" w:rsidP="00331884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Кашуба </w:t>
      </w:r>
      <w:r w:rsidRPr="00D31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Людмила Вениаминовна,</w:t>
      </w:r>
    </w:p>
    <w:p w:rsidR="00331884" w:rsidRPr="00D31DBE" w:rsidRDefault="00331884" w:rsidP="00331884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1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</w:t>
      </w:r>
    </w:p>
    <w:p w:rsidR="00331884" w:rsidRPr="00D31DBE" w:rsidRDefault="00331884" w:rsidP="00331884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 w:bidi="ru-RU"/>
        </w:rPr>
      </w:pPr>
    </w:p>
    <w:p w:rsidR="00331884" w:rsidRPr="00D31DBE" w:rsidRDefault="00331884" w:rsidP="003318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331884" w:rsidRPr="00D31DBE" w:rsidRDefault="00331884" w:rsidP="003318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331884" w:rsidRPr="00D31DBE" w:rsidRDefault="00331884" w:rsidP="003318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331884" w:rsidRPr="00D31DBE" w:rsidRDefault="00331884" w:rsidP="003318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331884" w:rsidRPr="00D31DBE" w:rsidRDefault="00331884" w:rsidP="003318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D31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П. Таежный</w:t>
      </w:r>
    </w:p>
    <w:p w:rsidR="00331884" w:rsidRPr="00D31DBE" w:rsidRDefault="00331884" w:rsidP="003318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D31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3</w:t>
      </w:r>
      <w:r w:rsidRPr="00D31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год</w:t>
      </w:r>
    </w:p>
    <w:p w:rsidR="00331884" w:rsidRPr="00D31DBE" w:rsidRDefault="00331884" w:rsidP="0033188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D31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br w:type="page"/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Раздел 1. ОСНОВНЫЕ ХАРАКТЕРИСТИКИ ПРОГРАММЫ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1.1. Пояснительная записка Дополнительная общеобразовательная общеразвивающая программа социально-гуманитарной направленности «Успешный дошкольник» разработана для обучающихся старшего дошкольного возраста.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Программа является дополнением основного дошкольного образования и направлена на формирование более высокого уровня познавательного, личностного развития, что будет способствовать успешному обучению в школе.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Актуальность программы заключается в формировании, у обучающихся дошкольного возраста, основ грамотного чтения и письма, в формировании математических представлений, развитии графических навыков. Это обусловлено запросом родителей (законных представителей) и социальным заказом общества. Программа «Успешный дошкольник» подразумевает развитие знаний, умений и навыков у дошкольников, на таком уровне, который позволит дошкольникам стать «успешными школьниками».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Направленность программы: социально-гуманитарная.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Уровень освоения: базовый.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Отличительной особенностью данной программы является использование процесса интеграции, как средства оптимизации обучающего процесса. Занятия строятся на интегрированной основе, объединяя знания точных и естественных наук. Особенностью является также сюжетно-тематическая организация занятий. Она целесообразна для активации речи обучающихся, развития математических способностей, моторики, познавательных процессов и соответствует детским психофизическим данным, так как погружение в активную деятельность позволяет максимально реализовать потенциальные возможности обучающихся.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Адресат программы: в реализации данной программы участвуют обучающиеся Надеждинского муниципального района 6 лет – 7 лет 11 месяцев, без ОВЗ. Старший дошкольный возраст.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процесса: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Условия набора и формирование групп: для формирования группы условий нет. Зачисление осуществляется на основании заявления родителей (законных представителей) и заключения договора об оказании образовательных услуг без предъявления требований к знаниям, умениям, навыкам Состав учебной группы постоянный, все обучающиеся достигли возраста 6 лет.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Количество обучающихся в группе: от 5 до 15 человек.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Программа рассчитана на срок реализации 9 месяцев (36 недель), в объёме 108 академических часа.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Режим занятий: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•</w:t>
      </w:r>
      <w:r w:rsidRPr="00185AB0">
        <w:rPr>
          <w:rFonts w:ascii="Times New Roman" w:hAnsi="Times New Roman" w:cs="Times New Roman"/>
          <w:sz w:val="28"/>
          <w:szCs w:val="28"/>
        </w:rPr>
        <w:tab/>
        <w:t>Раздел «Грамота» – 36 часов за 9 месяцев, 1 раза в неделю по 1 академическому часу;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•</w:t>
      </w:r>
      <w:r w:rsidRPr="00185AB0">
        <w:rPr>
          <w:rFonts w:ascii="Times New Roman" w:hAnsi="Times New Roman" w:cs="Times New Roman"/>
          <w:sz w:val="28"/>
          <w:szCs w:val="28"/>
        </w:rPr>
        <w:tab/>
        <w:t>Раздел «Математика» – 36 часов за 5 месяцев, 1 раза в неделю по 1 астрономическому часу;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•</w:t>
      </w:r>
      <w:r w:rsidRPr="00185AB0">
        <w:rPr>
          <w:rFonts w:ascii="Times New Roman" w:hAnsi="Times New Roman" w:cs="Times New Roman"/>
          <w:sz w:val="28"/>
          <w:szCs w:val="28"/>
        </w:rPr>
        <w:tab/>
        <w:t>Раздел «Моторика» – 36 часов за 5 месяцев, 1 раза в неделю по 1 астрономическому часу.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Занятия по каждой дисциплине проводятся 1 раз в неделю продолжительностью по 1 астрономическому часу, из которого 30 минут – занятие, 15 минут – перерыв, 15 минут – игровая деятельность.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Обучение по дополнительной общеобразовательной общеразвивающей программе «Успешный дошкольник» очное, групповое.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Цель и задачи программы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Цель: формирование социально-педагогической готовности детей старшего дошкольного возраста (6 лет – 7 лет 11 месяцев) к ситуации школьного обучения через обучение грамоте, развитие моторики рук и математических представлений.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Задачи: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- сформировать базовые навыки самоорганизации во время учебного занятия;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- приучить к использованию правил дисциплины и субординации в условиях учебного занятия.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- способствовать формированию пространственных представлений;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- способствовать развитию мышления, его операций;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- способствовать формированию умения оперировать основными знаниями о мире;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- способствовать формированию навыков владения рукой и письмом;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- способствовать развитию речи;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- способствовать формированию базовых математических умений;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- сформировать базовые навыки чтения.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Обучающие: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- сформировать базовые представления о школе;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- способствовать формированию основных знаний о мире;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- дать знания об основных математических понятиях (простые геометрические фигуры, знаки «+, - , =», «&lt;,&gt;»);</w:t>
      </w:r>
    </w:p>
    <w:p w:rsidR="00331884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- дать знания об основных грамматических понятиях (буквы, звуки, слог, слово, предложение, текст).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Учебный план</w:t>
      </w:r>
    </w:p>
    <w:tbl>
      <w:tblPr>
        <w:tblpPr w:leftFromText="180" w:rightFromText="180" w:vertAnchor="text" w:horzAnchor="margin" w:tblpXSpec="center" w:tblpY="18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93"/>
        <w:gridCol w:w="141"/>
        <w:gridCol w:w="851"/>
        <w:gridCol w:w="142"/>
        <w:gridCol w:w="1261"/>
        <w:gridCol w:w="14"/>
        <w:gridCol w:w="2268"/>
        <w:gridCol w:w="142"/>
        <w:gridCol w:w="1843"/>
      </w:tblGrid>
      <w:tr w:rsidR="00B350AE" w:rsidRPr="00185AB0" w:rsidTr="00FE42FA">
        <w:trPr>
          <w:trHeight w:val="567"/>
        </w:trPr>
        <w:tc>
          <w:tcPr>
            <w:tcW w:w="709" w:type="dxa"/>
            <w:vMerge w:val="restart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4819" w:type="dxa"/>
            <w:gridSpan w:val="7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B350AE" w:rsidRPr="00185AB0" w:rsidTr="00FE42FA">
        <w:trPr>
          <w:trHeight w:val="1144"/>
        </w:trPr>
        <w:tc>
          <w:tcPr>
            <w:tcW w:w="709" w:type="dxa"/>
            <w:vMerge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03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0AE" w:rsidRPr="00185AB0" w:rsidTr="00FE42FA">
        <w:trPr>
          <w:trHeight w:val="567"/>
        </w:trPr>
        <w:tc>
          <w:tcPr>
            <w:tcW w:w="9464" w:type="dxa"/>
            <w:gridSpan w:val="10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 xml:space="preserve"> Раздел «Грамота»</w:t>
            </w:r>
          </w:p>
        </w:tc>
      </w:tr>
      <w:tr w:rsidR="00B350AE" w:rsidRPr="00185AB0" w:rsidTr="00FE42FA">
        <w:trPr>
          <w:trHeight w:val="20"/>
        </w:trPr>
        <w:tc>
          <w:tcPr>
            <w:tcW w:w="2802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Тема 1. Введение.  «Правила работы с  Азбукой»</w:t>
            </w:r>
          </w:p>
        </w:tc>
        <w:tc>
          <w:tcPr>
            <w:tcW w:w="992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3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Устный опрос, беседа, диагностические задания, игра.</w:t>
            </w:r>
          </w:p>
        </w:tc>
      </w:tr>
      <w:tr w:rsidR="00B350AE" w:rsidRPr="00185AB0" w:rsidTr="00FE42FA">
        <w:trPr>
          <w:trHeight w:val="20"/>
        </w:trPr>
        <w:tc>
          <w:tcPr>
            <w:tcW w:w="2802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Тема 2. «Знакомство с  Азбукой»</w:t>
            </w:r>
          </w:p>
        </w:tc>
        <w:tc>
          <w:tcPr>
            <w:tcW w:w="992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gridSpan w:val="3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Merge w:val="restart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Устный опрос, дидактические игры и упражнения, контрольные и диагностические  занятия</w:t>
            </w:r>
          </w:p>
        </w:tc>
      </w:tr>
      <w:tr w:rsidR="00B350AE" w:rsidRPr="00185AB0" w:rsidTr="00FE42FA">
        <w:trPr>
          <w:trHeight w:val="20"/>
        </w:trPr>
        <w:tc>
          <w:tcPr>
            <w:tcW w:w="2802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Тема 3. «От слова к предложению»</w:t>
            </w:r>
          </w:p>
        </w:tc>
        <w:tc>
          <w:tcPr>
            <w:tcW w:w="992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Merge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0AE" w:rsidRPr="00185AB0" w:rsidTr="00FE42FA">
        <w:trPr>
          <w:trHeight w:val="290"/>
        </w:trPr>
        <w:tc>
          <w:tcPr>
            <w:tcW w:w="2802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Тема 4. «Как хорошо уметь читать»</w:t>
            </w:r>
          </w:p>
        </w:tc>
        <w:tc>
          <w:tcPr>
            <w:tcW w:w="992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Merge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0AE" w:rsidRPr="00185AB0" w:rsidTr="00FE42FA">
        <w:trPr>
          <w:trHeight w:val="20"/>
        </w:trPr>
        <w:tc>
          <w:tcPr>
            <w:tcW w:w="2802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  <w:gridSpan w:val="3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10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0AE" w:rsidRPr="00185AB0" w:rsidTr="00FE42FA">
        <w:trPr>
          <w:trHeight w:val="466"/>
        </w:trPr>
        <w:tc>
          <w:tcPr>
            <w:tcW w:w="9464" w:type="dxa"/>
            <w:gridSpan w:val="10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Раздел «Математика»</w:t>
            </w:r>
          </w:p>
        </w:tc>
      </w:tr>
      <w:tr w:rsidR="00B350AE" w:rsidRPr="00185AB0" w:rsidTr="00FE42FA">
        <w:trPr>
          <w:trHeight w:val="20"/>
        </w:trPr>
        <w:tc>
          <w:tcPr>
            <w:tcW w:w="2943" w:type="dxa"/>
            <w:gridSpan w:val="3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Тема 1. Введение. «Математика-что это?»</w:t>
            </w:r>
          </w:p>
        </w:tc>
        <w:tc>
          <w:tcPr>
            <w:tcW w:w="993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Диагностические задания</w:t>
            </w:r>
          </w:p>
        </w:tc>
      </w:tr>
      <w:tr w:rsidR="00B350AE" w:rsidRPr="00185AB0" w:rsidTr="00FE42FA">
        <w:trPr>
          <w:trHeight w:val="70"/>
        </w:trPr>
        <w:tc>
          <w:tcPr>
            <w:tcW w:w="2943" w:type="dxa"/>
            <w:gridSpan w:val="3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Тема 2. «Количество и счёт»</w:t>
            </w:r>
          </w:p>
        </w:tc>
        <w:tc>
          <w:tcPr>
            <w:tcW w:w="993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Устный опрос, дидактические игры и упражнения, контрольные занятия</w:t>
            </w:r>
          </w:p>
        </w:tc>
      </w:tr>
      <w:tr w:rsidR="00B350AE" w:rsidRPr="00185AB0" w:rsidTr="00FE42FA">
        <w:trPr>
          <w:trHeight w:val="20"/>
        </w:trPr>
        <w:tc>
          <w:tcPr>
            <w:tcW w:w="2943" w:type="dxa"/>
            <w:gridSpan w:val="3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Тема 3. «Все о геометрии»</w:t>
            </w:r>
          </w:p>
        </w:tc>
        <w:tc>
          <w:tcPr>
            <w:tcW w:w="993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0AE" w:rsidRPr="00185AB0" w:rsidTr="00FE42FA">
        <w:trPr>
          <w:trHeight w:val="20"/>
        </w:trPr>
        <w:tc>
          <w:tcPr>
            <w:tcW w:w="2943" w:type="dxa"/>
            <w:gridSpan w:val="3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Тема 4. «О пространстве и времени»</w:t>
            </w:r>
          </w:p>
        </w:tc>
        <w:tc>
          <w:tcPr>
            <w:tcW w:w="993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0AE" w:rsidRPr="00185AB0" w:rsidTr="00FE42FA">
        <w:trPr>
          <w:trHeight w:val="20"/>
        </w:trPr>
        <w:tc>
          <w:tcPr>
            <w:tcW w:w="2943" w:type="dxa"/>
            <w:gridSpan w:val="3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Тема 5. «Величина»</w:t>
            </w:r>
          </w:p>
        </w:tc>
        <w:tc>
          <w:tcPr>
            <w:tcW w:w="993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0AE" w:rsidRPr="00185AB0" w:rsidTr="00FE42FA">
        <w:trPr>
          <w:trHeight w:val="20"/>
        </w:trPr>
        <w:tc>
          <w:tcPr>
            <w:tcW w:w="2943" w:type="dxa"/>
            <w:gridSpan w:val="3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0AE" w:rsidRPr="00185AB0" w:rsidTr="00FE42FA">
        <w:trPr>
          <w:trHeight w:val="561"/>
        </w:trPr>
        <w:tc>
          <w:tcPr>
            <w:tcW w:w="9464" w:type="dxa"/>
            <w:gridSpan w:val="10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Раздел «Моторика»</w:t>
            </w:r>
          </w:p>
        </w:tc>
      </w:tr>
      <w:tr w:rsidR="00B350AE" w:rsidRPr="00185AB0" w:rsidTr="00FE42FA">
        <w:trPr>
          <w:trHeight w:val="20"/>
        </w:trPr>
        <w:tc>
          <w:tcPr>
            <w:tcW w:w="2943" w:type="dxa"/>
            <w:gridSpan w:val="3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Тема 1. Введение. «Умелые ручки»</w:t>
            </w:r>
          </w:p>
        </w:tc>
        <w:tc>
          <w:tcPr>
            <w:tcW w:w="993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Диагностические задания</w:t>
            </w:r>
          </w:p>
        </w:tc>
      </w:tr>
      <w:tr w:rsidR="00B350AE" w:rsidRPr="00185AB0" w:rsidTr="00FE42FA">
        <w:trPr>
          <w:trHeight w:val="20"/>
        </w:trPr>
        <w:tc>
          <w:tcPr>
            <w:tcW w:w="2943" w:type="dxa"/>
            <w:gridSpan w:val="3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Раздел 2. «Линии и  пунктиры»</w:t>
            </w:r>
          </w:p>
        </w:tc>
        <w:tc>
          <w:tcPr>
            <w:tcW w:w="993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упражнения, устный опрос, контрольные и итоговые занятия</w:t>
            </w:r>
          </w:p>
        </w:tc>
      </w:tr>
      <w:tr w:rsidR="00B350AE" w:rsidRPr="00185AB0" w:rsidTr="00FE42FA">
        <w:trPr>
          <w:trHeight w:val="20"/>
        </w:trPr>
        <w:tc>
          <w:tcPr>
            <w:tcW w:w="2943" w:type="dxa"/>
            <w:gridSpan w:val="3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Тема 3. «Наклонные линии»</w:t>
            </w:r>
          </w:p>
        </w:tc>
        <w:tc>
          <w:tcPr>
            <w:tcW w:w="993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0AE" w:rsidRPr="00185AB0" w:rsidTr="00FE42FA">
        <w:trPr>
          <w:trHeight w:val="20"/>
        </w:trPr>
        <w:tc>
          <w:tcPr>
            <w:tcW w:w="2943" w:type="dxa"/>
            <w:gridSpan w:val="3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Тема 4. «Ориентировка в пространстве»</w:t>
            </w:r>
          </w:p>
        </w:tc>
        <w:tc>
          <w:tcPr>
            <w:tcW w:w="993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0AE" w:rsidRPr="00185AB0" w:rsidTr="00FE42FA">
        <w:trPr>
          <w:trHeight w:val="20"/>
        </w:trPr>
        <w:tc>
          <w:tcPr>
            <w:tcW w:w="2943" w:type="dxa"/>
            <w:gridSpan w:val="3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Тема 5. «Штриховка»</w:t>
            </w:r>
          </w:p>
        </w:tc>
        <w:tc>
          <w:tcPr>
            <w:tcW w:w="993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0AE" w:rsidRPr="00185AB0" w:rsidTr="00FE42FA">
        <w:trPr>
          <w:trHeight w:val="20"/>
        </w:trPr>
        <w:tc>
          <w:tcPr>
            <w:tcW w:w="2943" w:type="dxa"/>
            <w:gridSpan w:val="3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Тема 6. «Конструирование по транспортиру»</w:t>
            </w:r>
          </w:p>
        </w:tc>
        <w:tc>
          <w:tcPr>
            <w:tcW w:w="993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0AE" w:rsidRPr="00185AB0" w:rsidTr="00FE42FA">
        <w:trPr>
          <w:trHeight w:val="20"/>
        </w:trPr>
        <w:tc>
          <w:tcPr>
            <w:tcW w:w="2943" w:type="dxa"/>
            <w:gridSpan w:val="3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Тема 7. «Графический диктант»</w:t>
            </w:r>
          </w:p>
        </w:tc>
        <w:tc>
          <w:tcPr>
            <w:tcW w:w="993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0AE" w:rsidRPr="00185AB0" w:rsidTr="00FE42FA">
        <w:trPr>
          <w:trHeight w:val="20"/>
        </w:trPr>
        <w:tc>
          <w:tcPr>
            <w:tcW w:w="2943" w:type="dxa"/>
            <w:gridSpan w:val="3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Тема 8. «Волшебные строки»</w:t>
            </w:r>
          </w:p>
        </w:tc>
        <w:tc>
          <w:tcPr>
            <w:tcW w:w="993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0AE" w:rsidRPr="00185AB0" w:rsidTr="00FE42FA">
        <w:trPr>
          <w:trHeight w:val="20"/>
        </w:trPr>
        <w:tc>
          <w:tcPr>
            <w:tcW w:w="2943" w:type="dxa"/>
            <w:gridSpan w:val="3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0AE" w:rsidRPr="00185AB0" w:rsidTr="00FE42FA">
        <w:trPr>
          <w:trHeight w:val="20"/>
        </w:trPr>
        <w:tc>
          <w:tcPr>
            <w:tcW w:w="2943" w:type="dxa"/>
            <w:gridSpan w:val="3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75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268" w:type="dxa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Содержание раздела «Грамота»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Тема 1: Введение «Правила работы с  Азбукой» (3 часа).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Теория: понятия: «Азбука» «Титульный лист» «Обложка»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Инструктаж по правилам поведения на занятиях и технике безопасности. Диагностика уровня имеющихся знаний.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Практика: игра на знакомство «Давайте познакомимся»; беседа «Правила поведения на занятиях»; диагностические задания.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Тема №2 «Знакомство с Азбукой» (25 часов).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Теория: печатные и каллиграфические буквы русского алфавита. Буква и звук, сходства и различия. Гласные, согласные, твердые и мягкие, звонкие и глухие звуки. Буквы, не имеющие звука. Деление слов на слоги. Звукобуквенный анализ слова. Ударение.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Практика: повторение и закрепление изученного материала. Работа в тетрадях на печатной основе Н.В. Нищева «Пишем и читаем» часть 1,2,3, Е.В. Колесникова «Предмет, слово, схема». Печатание букв русского алфавита. Проведение звукобуквенного анализа слов. Деление слов на слоги.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Дидактические игры: «Найди звук», «Услышь песенку звука», «Найди предмет по первому звуку», «Найди предмет на звук «И», «Где домик буквы», «Соедини по смыслу», «Слово из 4 букв», «Согласные волшебники», «Волшебная картинка», «Шипелка», «Потерялся звук», «Найди ударный слог».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Упражнения: «Узнай звук по губам», «Слушай и пиши»,  «Эхо», «Голос и его хозяин», «Печатаем слоги», упражнения на звуковой анализ «Потерялась буква», «Печатаем слоги»,  «Замени букву», «Запомни, повтори слоги и слова», «Звуковая схема слова».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Тема №3 «От слова к предложению» (4 часа).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Теория:  предложение. Схема предложения. Слова – омонимы, слова – синонимы, слова – антонимы, родственные слова.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Практика: составление предложений. Зарисовка графической схемы предложений. Чтение слогов, слов, предложений нахождение предложений из текста по схеме, составление предложений с определенным словом, дописывание предложений по смыслу. Чтение слогов, слов, предложений.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Дидактические игры: «Расскажи про…», «Скажи какой?», «Эхо», «Новое словечко», «Найди омонимы», «Найди антонимы», «Найди синонимы».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Упражнения: «Напечатай слоги», «Потерялось словечко», «Придумай родственные слова», «Составь и запиши предложение», «Найди омонимы и подбери к ним синонимы».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Тема № 4 «Как хорошо уметь читать» (4 часа).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Теория: чтение слогов, слов, предложений, коротких рассказов, давать характеристику героев, основная мысль произведения. Ребусы, загадки, кроссворды.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Практика: чтение слогов, слов, предложений, стихов, рассказов. Чтение небольших произведений, беседы по содержанию, определение их жанра, характеристики главных героев, основной мысли. Д/игры, работа с ребусами, загадками и кроссвордами. Работа в тетради на печатной основе Нищева Н.В.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Дидактические игры: «Где - чей домик»,  «Подбери словечко», «Веселое словечко», «Что это?».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Упражнения: «Прочитай и расскажи», «Прочитай и задай вопрос».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Содержание раздела «Математика»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Тема 1: «Математика-что это?» (3 часа).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Теория: предмет «Математика», основные  понятия. История возникновения счёта, правил поведения и техники безопасности на уроке.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Практика: выполнение диагностических заданий.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Дидактические игры: «Сосчитай до…», «Назови какой по счету», «Найди пропавшую цифру».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Упражнения: «Узнай и запиши цифру».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Тема 2: «Количество и счет» (18 часов).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Теория:  состав чисел первого десятка и второго десятка. Сложение и вычитание, знаки «+», «–» .  Сравнение чисел, знаки «≤», «≥», «=», «≠»; преобразование неравенства в равенство.  Отношения между числами в натуральном ряду. Порядковое и количественное значение чисел.  Образование чисел второго десятка. Чётные, нечётные числа. Структура арифметической задачи, составление и решение задач по картинкам, схемам, примерам.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Практика: совместная и самостоятельная работа в печатных рабочих тетрадях Е.В Колесникова «Я считаю до двадцати.», О. В. Чистякова «Изучаем математику» часть 3, 4 для закрепления умения решать примеры и задачи, писать математические знаки и цифры, сравнивать числа. Счёт в прямом и обратном порядке, двойками, тройками в пределах 20.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Дидактические игры: «Кто знает, пусть дальше считает», «Отсчитай столько же», «Считай, не ошибись», «Сколько? Какой?», «В какой руке – сколько?», «Засели домик», «Количество и счет», «Где - чей домик?», «Правильный порядок».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Упражнения: «Допиши цифру», «Какой цифры не стало?», «Убираем цифру по заданию», «Покажи соседей», «Вставь пропущенное число», «Уменьши или увеличь».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Тема 3: «Все о геометрии» (6 часов).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Теория: признаки геометрических фигур. Объемные фигуры.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Понятия: точка, луч, угол (его виды), отрезок, прямая линия, кривая линия, ломаная линия, незамкнутая линия, замкнутая линия, вертикальная линия, горизонтальная линия, наклонная линия, пересечение линий, внутренняя и внешняя части фигуры, граница фигуры, общая часть двух фигур.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Практика: выполнение заданий в рабочих тетрадях. Геометрический диктант в тетради в клетку (задание: нарисуйте луч, отрезок, прямую линию, точку, ломаную линию, прямой угол, наклонную линию, замкнутую линию и т.д.)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Дидактические игры: «Предмет и форма», «Какой формы», «Подбери по образцу», «Найди такой же», «Найди спрятанную фигуру», «Преобразование формы».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Упражнения: «Нарисуй по образу», «Соедини точки», «Соедини предмет с соответствующей формой».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Тема 4. « О пространстве и времени» (6 часов).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Теория: ориентация на листе бумаги, на плоскости стола. Понятия: «вверху – внизу»,  «слева - справа», «вперед-назад», «выше - ниже», «далеко - близко». Ориентация в пространстве по словесной инструкции. Определение местоположения предмета по отношению к себе. Ориентировка в пространстве и на листе по плану. Понятие «зеркальное отображение». Промежутки времени: утро, день, вечер, ночь. Последовательность дней недели, времен года, месяцев. История часов,  меры времени. Календарь.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Практика: выполнение заданий в печатных тетрадях Е. В. Колесникова. «Я считаю до двадцати», О. В. Чистякова. «Изучаем математику».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Дидактические игры: «Что изменилось?», «Найди игрушку», «Пойди туда, куда скажу», «Встань, где я скажу», «Найди по плану».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Упражнения: «Продолжай», «Скажи наоборот», «Наш день»,  «Дни недели»; «Живая неделя», «Когда это бывает?», «Круглый год», «12 месяцев»,  «Который час?», последовательность событий, работа с временными моделями. Работа с моделями часов.  Работа с календарём.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Тема 5: «Величина» (3 часа).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Теория: понятия: масса предметов, мера массы – килограмм.  Величина предметов (длина, ширина, высота, толщина). Понятия: измерение объёма жидкости, мерой объёма – литром. Понятия:  линейка, мера измерения – сантиметр,  площадь предметов.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Практика: выполнение заданий в печатной тетради Е.В. Колесникова. «Я считаю до двадцати», О.В. Чистякова. «Изучаем математику».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Дидактические игры: «Спортсмены строятся», «Разложи по заданию».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Упражнения: «Составь фигуру». «Сосчитай мои углы», «Найди на ощупь», «Найди по описанию», «Какой фигуры не стало».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Содержание раздела «Моторика»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Тема 1: Введение. «Умелые ручки» (3 часа).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Теория: история возникновения письма. Правила поведения на занятиях, техника безопасности, правила посадки при письме (ровная спина, ноги на полу, локти на столе, тетрадь с наклоном).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Практика: выполнение гимнастики для развития мелких мышц руки «Пальчики здороваются».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Тема 2: «Линии и пунктиры» (4 часа).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Занятие № 3 – 12.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Теория: обведение фигур по пунктирам, рисование больших и маленьких фигур. Правила работы в тетради. Правила письма.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Практика: выполнение заданий в печатной тетради «Дошкольные прописи».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Дидактические игры: «Назови соседа», «Магазин игрушек».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Упражнения: «Ветерок», «Волна», «Посчитаем пальчики».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Тема 3: «Наклонные линии» (5 часов).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Теория: понятия:  линии разной направленности: горизонтальные, вертикальные, с наклоном.  Волнистые линии, их отличительная особенность. Спирали. Направление спиральных линий. Дуги, дугообразные линии в разных направлениях. Узоры-петли. Правила выполнения графических рисунков.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Практика: выполнение заданий в печатной тетради «Дошкольные прописи»: проведение линий по контуру и самостоятельно. Проведение волнистых линий по пунктиру, рисование самостоятельно. Выкладывание узоров из счетных палочек. Рисование  линий по пунктиру.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Тема 4: «Ориентация в пространстве» (6 часов).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Теория: ориентация в окружающем пространстве, определение сторон, знакомство с линиями разной направленности. Тетрадный лист: стороны и углы, середины сторон, центр листа. Правила работы в тетради.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Практика: определение сторон в окружающем пространстве, работа в тетради: проведение линий по точкам и самостоятельно. Выкладывание узоров из счетных палочек. Работа в  тетради  в клетку.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Дидактические игры: «Лабиринт», «Найди отражение», «Назови, где находится», «Шкаф», «Назови соседа», «Магазин игрушек».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Упражнения: заучивание стихов с движениями.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Тема 5: «Штриховка» (4 часа).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Теория: понятие «параллельные линии», «штриховки», ее видами и правилами не выходить за контуры фигуры; соблюдать параллельность линий; не сближать штрихи, расстояние между ними должно быть одинаковое (0,5 см). Трафаретные линейки. Правила посадки, захват карандаша, техника безопасности. Виды штриховок: горизонтальная, вертикальная, по диагонали.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Практика: штриховка рисунков, работа с трафаретной линейкой, штриховка полученных рисунков. Обведение фигур по пунктирам, рисование больших и маленьких фигур. Рисование узоров и фигур по точкам, копирование узора в тетради в клетку. Работа в альбомах: рисование заданных геометрических фигур по линейкам – трафаретам и их штриховка.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Дидактические игры: «Подбери заплатку», «Какой части не хватает».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Упражнения: пальчиковая гимнастика, самомассаж ладоней шестигранным карандашом (грецким орехом), самомассаж кистей и пальцев рук.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Тема 6: «Транспортир» (5 часов).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Теория: понятие  «транспортир», его части, правила работы. Анализ образца рисунка: количество элементов; </w:t>
      </w:r>
      <w:r w:rsidRPr="00185AB0">
        <w:rPr>
          <w:rFonts w:ascii="Times New Roman" w:hAnsi="Times New Roman" w:cs="Times New Roman"/>
          <w:sz w:val="28"/>
          <w:szCs w:val="28"/>
        </w:rPr>
        <w:tab/>
        <w:t xml:space="preserve">характеристика элементов; пространственное расположение элементов.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Практика: обведение транспортира в тетради, рисунки: «Лист», «Девочка», «Капуста», «Ежик», и т.д. Штриховка полученного рисунка по образцу и по замыслу.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Тема 7: «Графический диктант» (5 часов).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Теория: правильная посадка при письме, захват пишущего инструмента. Правила выполнения узоров по клеткам. Определение сторон и углов тетрадного листа при движении в заданном направлении.  Понятие – графический диктант.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Практика: работа со счетными палочками. Работа в тетради в клетку: выполнение графических диктантов под диктовку. Копирование рисунка по клеточкам.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Тема 8: «Волшебные строки» (4 часа).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Теория: разлиновка тетради в косую линию, элементами прописных букв.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Практика: письмо элементов прописных букв. Рисование узоров, проведение линий по «дорожкам», «прохождение» лабиринтов.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Упражнения: самомассаж пальцев и кистей рук.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Программа построена с возможностью корректировки тем, в случае отмены или переноса занятий.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1.4. Планируемые результаты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Результаты: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Личностные: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- сформированы базовые навыки самоорганизации во время учебного занятия;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- дошкольники приучены к использованию правил дисциплины и субординации в условиях учебного занятия.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Метапредметные: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- получили формирование пространственные представления у обучающихся;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- получило развитие мышление в рамках его некоторых операций (умение выделять признаки предмета, обобщать);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- дошкольники научились оперировать основными знаниями о мире;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- дети получили навыков владения рукой и письмом;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- речь обучающихся стала более развита;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- получили формирование базовые математические умения;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- сформированы базовые навыки чтения.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Предметные: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- дошкольники получили базовые представления о школе;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- сформированы основные знания о мире;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- дошкольники получили знания об основных математических понятиях (простые геометрические фигуры, знаки «+, – , =», «&lt;, &gt;»);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- обучающиеся узнали об основных грамматических понятиях (буквы, звуки, слог, слово, предложение, текст).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Раздел 2. ОРГАНИЗАЦИОННО-ПЕДАГОГИЧЕСКИЕ УСЛОВИЯ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Условия реализации программы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Материально-техническое оснащение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Для занятий по программе требуются: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кабинет площадью 24 кв. метров;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оборудование: столы (15 шт), стулья (15 шт), школьная доска;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ноутбук;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модульный проектор;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экран.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обеспечение: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Методические разработки и рекомендации: печатные тетради авторов Е. В. Колесникова, «Я считаю до двадцати»; Н. В. Нищева, «Тетрадь для обучения грамоте детей дошкольного возраста»  части 1, 2, 3; «Рисуем по клеточкам» части 1, 2.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Дидактический материал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Демонстрационный материал: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набор магнитных букв,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набор магнитных цифр и знаков,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наборы игрушек,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предметные и сюжетные картинки,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лента букв,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схемы слов,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ребусы,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кроссворды.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Электронно-методический комплекс к занятиям: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мультимедийные презентации;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счётный материал (грибочки, синички, ромашки, груши, яблоки и т.д.);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предметные картинки с изображением разного количества предметов;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карточки с цифрами от 0 до 20;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таблицы для зрительного диктанта, на которых изображены предметы,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геометрические фигуры;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сюжетные картинки для составления задач; 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«чудесный мешочек»  для предметов и  фигур;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набор геометрических фигур;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набор геометрических тел;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таблицы с логическими задачами на поиск недостающей фигуры;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образцы для развивающих игр (контурное изображение предметов);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макет часов;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плакат «Время»;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иллюстрации с изображением времен суток,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времен года;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модели частей суток, года;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весы,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ёмкости разного объёма.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Раздаточный материал: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предметные и сюжетные картинки,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схемы слов (полоски) и звуков (красные, синие, зелёные кружки),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звуковые линейки,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разрезные азбуки,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тетради в широкую линейку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простые и цветные карандаши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счетные палочки;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наборы геометрических фигур и геометрических тел;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 счетные и ученические линейки;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набор планов по ориентации в кабинете;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сюжетные картинки для составления задач;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карточки с цифрами от 0 до 20;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модели геометрических фигур, вырезанных из бумаги;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карточки с образцами контурного изображения предметов,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тетради в клетку (0,5 см),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альбомы,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трафаретные линейки,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транспортиры,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бархатная бумага с нитями,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карточки цифр и букв из бархатной бумаги,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заготовки букв и цифр для конструирования, картонные силуэты (ёжик, медведь, солнышко, ёлочка, рыбка и т. п.),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индивидуальные карточки с заданиями, диагностические карты.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Нормативно-правовая база.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Программа «Успешный дошкольник» разработана в соответствии с требованиями: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Закона РФ от 29.12.2012 №273-ФЗ «Об образовании в Российской Федерации» (далее – ФЗ №273);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Приказа Министерства Просвещения Российской Федерации №196 от 09.11.2018г.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Концепцией развития дополнительного образования детей от 04.09.2014 г. № 1726-р;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Письмом Минобрнауки России от 18.11.2015 № 09-3242 «Методические рекомендации по проектированию дополнительных общеразвивающих программ»;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СанПиН 2.4.3648-20 :«Санитарно-эпидемиологические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от 01.01.2021.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Информационное обеспечение: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Нищева Н.В. «Обучение грамоте детей дошкольного возраста».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СПб.: Санкт-Петербург, Детство-Пресс 2019г.-256с.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Нищева Н.В. «Мой букварь». СПб.: Санкт-Петербург, Детство-Пресс 2014г.- 128с.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Нищева Н.В. «Развитие фонематических процессов и навыков звукового анализа и синтеза у старших дошкольников». СПб.: Санкт-Петербург, Детство-Пресс 2015г. -64с.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bookmarkStart w:id="0" w:name="_Hlk97375391"/>
      <w:r w:rsidRPr="00185AB0">
        <w:rPr>
          <w:rFonts w:ascii="Times New Roman" w:hAnsi="Times New Roman" w:cs="Times New Roman"/>
          <w:sz w:val="28"/>
          <w:szCs w:val="28"/>
        </w:rPr>
        <w:t>Нищева Н.В. «Тетрадь для обучения грамоте детей дошкольного возраста №1». СПб.: ООО «Издательство Санкт-Петербург, Детство-Пресс» 2021г.- 32 с., цв. ил.</w:t>
      </w:r>
      <w:bookmarkEnd w:id="0"/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Нищева Н.В. «Тетрадь для обучения грамоте детей дошкольного возраста №2». СПб.: ООО «Издательство Санкт-Петербург, Детство-Пресс» 2021г.- 32 с., цв. ил.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Нищева Н.В. «Тетрадь для обучения грамоте детей дошкольного возраста №1». СПб.: ООО «Издательство Санкт-Петербург, Детство-Пресс» 2021г.- 32 с., цв. ил.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 Колесникова Е.В. Математика для детей 6-7лет.  Метод. пособие к рабочей тетради «Я считаю до двадцати». – 4-е изд., перераб. и доп. – М: Творческий центр «Сфера», 2019г.-96с. (Математические ступеньки).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Колесникова Е.В. Математика для детей 6-7лет. Рабочая тетрадь «Я считаю до двадцати».  М.: Творческий центр «Сфера», 2020г. -64с, цв. илл. (Математические ступеньки).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Колесникова Е.В. Обучение решению арифметических задач. Методическое пособие к рабочей тетради «Я решаю арифметические задачи».  М.: Творческий центр «Сфера», 2016г. -64с. (Математические ступеньки).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Колесникова Е.В. Обучение решению арифметических задач. Рабочая тетрадь  «Я решаю арифметические задачи» М.: Творческий центр «Сфера», 2016г.- 32с. цв. илл. (Математические ступеньки).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Колесникова Е.В.  Математика для детей 6-7 лет,  «Геометрические фигуры» М.: Творческий центр «Сфера», 2017г. – 64с.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2.2. Оценочные материалы и формы аттестации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Диагностика образовательных результатов по разделу «Грамота»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Диагностическое обследование по оценке эффективности работы, проводится 2 раза в год. Что очень показательно для просмотра динамики развития  обучающихся.  Для этого, опираясь на критерии оценки, предложенные О. С. Ушаковой, С. М. Струниной и Т. П. Сальниковой, была разработана методика оценки развития обучающихся по обучению грамоте.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Диагностика личностных результатов.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Низкий – знает, ноне соблюдает правил личной безопасности и гигиены; нарушает дисциплину, слабо реагирует на внешнее воздействие; держится высокомерно, безразличен к чужому горю, недоброжелателен, груб со старшими и сверстниками; занимается без желания.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Средний – знает, но не всегда соблюдает правила безопасного поведения и личной гигиены; соблюдает правила и нормы поведения при контроле со стороны педагога; внимательно относится к собственным переживаниям, может помогать другим, но инициативу не проявляет; не требует честности от других, не всегда выполняет поручения,  в проступках признаётся лишь после замечаний старших; не всегда аккуратен и бережлив; стремится к сохранению своего здоровья; принимает и осваивает социальную роль обучающегося, но уровень мотивации неустойчивый.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Высокий – знает и соблюдает правила безопасного поведения и личной гигиены; следует правилам и нормам поведения в разных видах деятельности; внимательно относится к собственным переживаниям и переживаниям других людей, нравственному пониманию поступков; правдив, добровольно признаётся в своих проступках; аккуратен, бережлив; стремится к сохранению своего здоровья; принимает и осваивает социальную роль обучающегося, с удовольствием заниматься, это доставляет ему радость, он хочет узнать как можно больше.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Диагностика метапредметных результатов.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Уровни освоения: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Низкий – имеет недостаточное развитие различных форм познавательной деятельности;  допускает  более двух ошибок при выполнении заданий на анализ, синтез, сравнение, обобщение, конкретизацию, классификацию; не умеет рассуждать, делать выводы, отвечает на вопрос односложным ответом; не обдумывает, не планирует свои действия, ждёт помощи педагога; не всегда понимает поставленную задачу, при её решении  отступает от заданных правил; не может осуществлять контроль, самоконтроль, не объективен в самооценке; ориентируется в рабочих тетрадях с помощью педагога; организовывает своё рабочее место после многократных требований педагога; не проявляет волевые усилия, не преодолевает сиюминутные побуждения, не доводит до конца начатое дело; не умеет работать в парах и самостоятельно, часто требует помощи; неправильно строит взаимоотношения со сверстниками и взрослыми.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Средний – имеет достаточное развитие различных форм познавательной деятельности, но не всегда внимателен; допускает 1 – 2 ошибки при выполнении заданий на анализ, синтез, сравнение, обобщение, конкретизацию, классификацию; умеет рассуждать, делает выводы с помощью педагога, не всегда отвечает на вопрос полным ответом; обдумывает, планирует свои действия; понимает поставленную задачу, но при её решении иногда отступает от заданных правил; осуществляет контроль, самоконтроль, не всегда объективен в самооценке; может ориентироваться в рабочих тетрадях, понимает информацию в виде схем; умеет организовывать свое рабочее место под руководством педагога; проявляет волевые усилия, преодолевает сиюминутные побуждения, но не всегда доводит до конца начатое дело; умеет работать в парах и самостоятельно, не всегда правильно строит взаимоотношения со сверстниками и взрослыми.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Высокий – имеет достаточное развитие различных форм познавательной деятельности; умеет анализировать, синтезировать, сравнивать, обобщать, конкретизировать, классифицировать; умеет рассуждать, делать выводы, отвечать на вопрос полным ответом; обдумывает, планирует свои действия; понимает поставленную задачу и решает её в соответствии с заданными правилами; осуществляет контроль, самоконтроль и самооценку; может ориентироваться в рабочих тетрадях, понимает информацию в виде схем; умеет организовывать свое рабочее место под руководством педагога;  проявляет волевые усилия, преодолевает сиюминутные побуждения, доводит до конца начатое дело; умеет работать в парах и самостоятельно, правильно строит взаимоотношения со сверстниками и взрослыми.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Диагностика предметных результатов.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Чтобы определить уровень освоения программы, детям предлагается выполнить следующие задания: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Уровень развития слогового анализа слова.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деление на слоги слов из двух слогов (Кино, пила, сова, база);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деление на слоги слов из трёх слогов (Береза, дерево, собака, ворона);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деление односложных слов (Том, Тим, дым, лес).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Уверенно делит на слоги слова из двух, трёх слогов, односложные слова; называет последовательность слогов в слове, их количество - 3 балла.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Допускает 1 ошибку при выполнении каждого задания – 2 балла.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Допускает более 2 ошибок при выполнении каждого задания  - 1 балл.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Не понимает задания – 0 баллов.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Уровень развития звукового анализа.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Предложить назвать по порядку звуки в словах: ах, дом, рост, лампа, радуга, колобок, карандаш.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Пояснение: отметить цифрой сколько звуков в слове называет правильно.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Предложить разобрать по звукам слово калина, назвать количество звуков и букв.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Пояснение: задание даётся во время итоговой диагностики.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Правильно выполняет задание – 3 балла.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Допускает 1 ошибку при выполнении задания – 2 балла.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Допускает более 2 ошибок - 1 балл.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Не выполняет задания – 0 баллов.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Уровень развития звукового синтеза.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Какое слово я хочу сказать?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М И Р; С,Т,О,Л; Р,У,Ч,К,А; Д,О,Р,О,Г,А; Т,Р,А,М,В,А,Й.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Пояснение: отметить цифрой, сколько звуков слова ребёнок смог слить воедино и назвать безошибочно целое слово, задание даётся во время входной и промежуточной диагностики.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Уверенно сливает воедино звуки, называя безошибочно целое слово – 3 балла.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Допускает 1 ошибку в сливании звуков, называет правильно лишь половину слова – 2 балла.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Допускает более 2 ошибок,  сливает воедино не все слова – 1 балл.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Не выполняет ни одного задания – 0 баллов.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Записать слова дом, стул, ручка, дорога, трамвай.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Пояснение: задание даётся во время итоговой диагностики.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Правильно выполняет задание – 3 балла.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Допускает 1 ошибку при выполнении задания – 2 балла.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Допускает более 2 ошибок - 1 балл.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Не выполняет задания – 0 баллов.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Умение отличать гласные от согласных, называние всех гласных.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Предложить назвать гласные звуки или звуки, которые можно петь.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Пояснение: записать буквами все звуки, которые верно и неверно называет ребёнок.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Чётко различает гласные звуки от согласных, знает все гласные звуки – 3 балла.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Допускает 1 ошибку  в различении гласных звуков от согласных – 2 балла.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Допускает более 2 ошибок при выполнении  задания - 1 балл.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Не может выполнить задания – 0 баллов.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Уровень развития зрительного гнозиса (узнавания).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Предложить написать печатными буквами своё имя, написать буквы: Я,Ю,Е,А,К, Р, В, Б, З,. Можно показать карточку, где буквы написаны попарно: правильно и зеркально. Попросить выбрать верный вариант.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Показать картинки, где контуры трёх предметов врисованы друг в друга.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Показать картинки, где предметы нарисованы с  недостающими деталями (машина без колеса и т.п.).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Пояснение: в диагностике следует отметить замедленность или неуверенность при ответе.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 Правильно пишет все буквы, безошибочно называет изображения врисованных  предметов, определяет недостающие детали у предметов на картинках – 3 балла.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Допускает 1 ошибку  при выполнении каждого задания – 2 балла.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Допускает более 2 ошибок при выполнении каждого задания или не выполняет одно из них – 1 балл.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Не выполняет ни одного задания – 0 баллов.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Умение составлять предложение по картинке и проводить его аналитико-синтетический разбор.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Составь предложение по картинке. Посчитай слова. Назови 1-е, 2-е, 3-е и т.д. слово.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Зарисуй схему.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Пояснение:  задание предлагается только в ходе промежуточной и итоговой диагностики).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Ребёнок самостоятельно составляет предложение, безошибочно определяет количество слов, называет слова по порядку, зарисовывает схему – 3 балла.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Допускает 1 ошибку при выполнении каждого задания – 2 балла.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Допускает более 2 ошибок при выполнении каждого задания – 1 балл.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Не выполняет ни одного задания – 0 баллов.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Умение различать интонацию и обозначать её знаками: «?», «!».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Пояснение: задание даётся во время промежуточной и итоговой диагностики.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Предложить послушать предложение, зарисовать схему, определить интонацию, обозначив её соответствующим знаком.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Правильно выполняет задание – 3 балла.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Допускает 1 ошибку при выполнении задания – 2 балла.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Допускает более 2 ошибок - 1 балл.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Не выполняет задания – 0 баллов.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Умение определять ударение в слове.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Пояснение: задание даётся во время итоговой диагностики.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Назови ударный звук, ударный слог в слове: аист (шарик, осы, слоны, куры, ноги, рука, лужок, лицо, часы, липа).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Правильно выполняет задание – 3 балла.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Допускает 1 ошибку при выполнении задания – 2 балла.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Допускает более 2 ошибок - 1 балл.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Не выполняет задания – 0 баллов.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Умение определять место звука в слове.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Скажи где в слове стоит звук «с»: в начале, середине, в конце.(слон, нос, красота, сила, оса, собака, весна, укус, солнце, час, бусы, трос).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Правильно выполняет задание – 3 балла.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Допускает 1 ошибку при выполнении задания – 2 балла.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Допускает более 2 ошибок - 1 балл.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Не выполняет задания – 0 баллов.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Умение подбирать слова на заданные звуки и модели.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Назови слово, которое начинается на звук «н».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Ребёнку предлагается карточка со словами и моделью. Даётся задание: найди слово, подходящее к данной  звуковой модели.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Пояснение: задание даётся во время итоговой диагностики.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Правильно выполняет задание – 3 балла.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Допускает 1 ошибку при выполнении задания – 2 балла.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Допускает более 2 ошибок - 1 балл.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Не выполняет задания – 0 баллов.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Уровень овладения чтением.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беглое чтение целыми словами;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уверенное слоговое чтение;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медленное слоговое чтение;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побуквенное чтение;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попытки чтения или отказ от него по причине незнания букв.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Бегло читает целыми словами, уверенно читает по слогам - 3 балла.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Медленное слоговое чтение - 2 балла.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Побуквенное чтение  - 1 балл, отказ от чтения по причине незнания букв - 0 баллов.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Результаты.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Высокий процент успешности – 23 – 33 балла.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Средний процент успешности – 12 – 22 балла.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Низкий процент успешности – 11 и менее баллов.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Данные диагностики оформляются в виде таблицы.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Таблицу см. в Приложении 2.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Диагностика образовательных результатов по разделу «Математика»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Диагностика личностных результатов.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Уровень освоения: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Высокий – знает и соблюдает правила безопасного поведения и личной гигиены; следует правилам и нормам поведения в разных видах деятельности; внимательно относится к собственным переживаниям и переживаниям других людей, аккуратен, бережлив; стремится к сохранению своего здоровья; принимает и осваивает социальную роль обучающегося, с удовольствием занимается, это доставляет ему радость, он хочет узнать как можно больше.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Средний – знает, но не всегда соблюдает правила безопасного поведения и личной гигиены; может помогать другим, но инициативу не проявляет; не всегда выполняет поручения, не всегда аккуратен и бережлив; стремится к сохранению своего здоровья; принимает и осваивает социальную роль обучающегося, но уровень мотивации неустойчивый.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Низкий – знает, ноне соблюдает правил личной безопасности и гигиены; нарушает дисциплину, слабо реагирует на внешнее воздействие; занимается без желания.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Диагностика метапредметных результатов.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Уровни освоения: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Высокий – имеет достаточное развитие различных форм познавательной деятельности, умеет рассуждать, делать выводы, отвечать на вопросы; понимает поставленную задачу и решает её в соответствии с заданными правилами; осуществляет самоконтроль и самооценку; умеет организовывать свое рабочее место под руководством педагога; проявляет волевые усилия, преодолевает сиюминутные побуждения, доводит до конца начатое дело; правильно строит взаимоотношения со сверстниками и взрослыми.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Средний – не всегда внимателен; допускает 1 – 2 ошибки при выполнении заданий на анализ, синтез, сравнение, обобщение, конкретизацию, классификацию; понимает поставленную задачу, но при её решении иногда отступает от заданных правил; не всегда объективен в самооценке, умеет организовывать свое рабочее место под руководством педагога; проявляет волевые усилия, преодолевает сиюминутные побуждения, но не всегда доводит до конца начатое дело; не всегда правильно строит взаимоотношения со сверстниками и взрослыми.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Низкий – допускает более двух ошибок при выполнении заданий, отвечает на вопрос односложным ответом; не планирует свои действия, ждёт помощи педагога; не может осуществлять самоконтроль, не объективен в самооценке; не всегда доводит до конца начатое дело; не умеет работать в парах, часто требует помощи.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Диагностика предметных результатов.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См. Приложение 1.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Данные диагностики оформляются в виде таблицы.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Таблицу см. в Приложении 2.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Диагностика образовательных результатов по разделу «Моторика»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Входная диагностика.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Высокий уровень: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мелкая моторика развита достаточно, пальцы сгибаются и разгибаются легко, свободно производятся произвольные и вращательные движения;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правильно держат карандаш, хорошо владеют им, регулируют силу нажима;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предложенные графические задания выполняют самостоятельно, технически точно и правильно.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Средний уровень: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мелкая моторика развита недостаточно;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при выполнении графических упражнений отмечается слишком сильный (чаще) или слабый (реже) нажим, прерывистость линий, нестабильность графических форм;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допускают ошибки, стараются их поправить, нуждаются в дополнительных указаниях взрослого;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Низкий уровень: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мелкая моторика развита плохо, отстаёт от возрастной нормы, движения пальцев неловкие, слабо дифференцированные, при сгибании одного остальные выполняют аналогичное действие, наблюдается неполная амплитуда движений и быстрая утомляемость;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мышечный тонус вялый или повышенный, дети не могут правильно держать карандаш тремя пальцами и управлять им;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задания не получаются, рука идёт «не туда», отказываются от их выполнения, пассивно ожидают помощи, цели не достигают.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Задания.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Обследование мелкой моторики руки.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Статические упражнения.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Цель: проверить стабильность выполнения детьми движений, напряжение мышц.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1. «Кольцо». Соединить большой и указательный пальцы вместе; остальные пальцы поднять вверх. Пальцы в данном положении удерживать под счёт до 10. Упражнение выполнить 3 раза.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2. «Коза». Вытянуть вперёд указательный палец и мизинец. При этом средний и безымянный пальцы прижаты большим к ладони. Упражнение выполнить 3 раза.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3. «Три богатыря». Поднять вверх указательный, средний и безымянный пальцы, соединённые вместе. При этом большой палец удерживает мизинец на ладони. Упражнение выполнить под счёт до 10.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4. «Заяц». Вытянуть вверх средний и указательный пальцы. При этом мизинец и безымянный пальцы прижать большим пальцем к ладони. Упражнение выполнить 3 раза под счёт до 10.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Динамические упражнения.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1. Обрывание листа бумаги. Показывает содружество обеих рук в работе.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Предложить детям получить прямоугольник способом обрывания по контуру.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Тактильные ощущения.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Цель: выяснить насколько у ребёнка развиты умения: планомерное исследование предмета, анализ ощущений и т.д.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1. Предложить ребёнку нащупать в мешочке и показать разные, хорошо знако-мые, но не часто встречающиеся предметы (например: флакон, ластик, ключ, пуговица, ручка и т.п.), сказать из чего они сделаны.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Сила тонуса.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Цель: изучить силу мышечного тонуса.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1. Сжатие рук взрослого двумя руками. Протянуть обе руки ребёнку ладонями вверх и предложить ему сильно сжать их своими ладошками. При этом сказать: «Сожми мои ладони так крепко, как только ты можешь».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2. Сжатие руки взрослого одной рукой («Рукопожатие»). Протянуть руку ребёнку (с учётом ведущей руки ребёнка) и предложить ему обменяться сильным дружеским рукопожатием.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Координация движений.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Цель: обследовать координацию движений, быстроту переключения с одного движения на другое.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1. Упражнение «Кулачок – ребро – ладошка». Ребёнок сидит за столом, его рука (руки) расположена на краю стола. При выполнении упражнения необходимо выдерживать чёткую последовательность. Ребёнок сам устанавливает удобный темп, проговаривая вслух: «Кулачок – ребро – ладошка». Упражнение выполнить 3 раза.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2. Упражнение «Коза – заяц». Быстрая смена статических упражнений (2, 4), описанных выше. Упражнение выполняется в среднем темпе.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Обследование щепоти руки.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Цель: обследовать щепоть ведущей руки, ловкость при выполнении задания.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1. Катание шарика. Ребёнок, зажав шарик диаметром 10 мм тремя пальцами (щепотью), начинает катать его по часовой стрелке. Время проведения упражнения – 1 минута.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Определение готовности к обучению письму.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Рисование простых узоров.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Цель: выявить умение анализировать образец, устанавливать принцип построения ряда на основе выделения его элементов.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1. Предложить продолжить рисовать узоры, не отрывая карандаш от бумаги. Начальную часть узора рисует обследующий, а ребёнок продолжает. Узоры не должны слишком сильно отклоняться от горизонтальной линии.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Данные диагностики оформляются в виде таблицы.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Таблицу см. в Приложении 2.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Итоговая диагностика.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Высокий уровень.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мелкая моторика развита достаточно, пальцы сгибаются и разгибаются легко, свободно производятся произвольные и вращательные движения;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хорошо ориентируется при движении в заданном направлении (узор выполняется правильно и хорошо);</w:t>
      </w:r>
    </w:p>
    <w:p w:rsidR="00B350AE" w:rsidRPr="00B350AE" w:rsidRDefault="00B350AE" w:rsidP="00B350AE">
      <w:r w:rsidRPr="00185AB0">
        <w:rPr>
          <w:rFonts w:ascii="Times New Roman" w:hAnsi="Times New Roman" w:cs="Times New Roman"/>
          <w:sz w:val="28"/>
          <w:szCs w:val="28"/>
        </w:rPr>
        <w:t>использует в работе изученные виды штриховки, на их основе придумывает новые способы, соблю</w:t>
      </w:r>
      <w:r w:rsidRPr="00B350AE">
        <w:t>дает правила штриховки;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пишет все буквы (цифры), знает название каждой, технических отклонений в написании нет;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не допускает ошибок в дифференцировании понятий: вверх-вниз, вправо-влево;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знает и определяет углы;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правильно держит карандаш, хорошо владеет им, регулирует силу нажима;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самостоятельно конструирует изображения знакомых предметов используя трафарет, проводит анализ и синтез графического образа;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объективно оценивает результат своего труда и труда товарища;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умеет работать в парах, с ведущим и самостоятельно;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предложенные графические задания выполняет самостоятельно, технически точно и правильно, добросовестно, аккуратно, доводит начатое до конца;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понимает и выполняет словесные инструкции педагога, придерживается заданного темпа работы;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уважительно относится к сверстникам и старшим;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знает и соблюдает правила посадки при письме.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Средний уровень.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мелкая моторика развита недостаточно;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при выполнении графических упражнений отмечается слишком сильный (чаще) или слабый (реже) нажим, прерывистость линий, нестабильность графических форм;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допускает ошибки при движении в заданном направлении, в чередовании элементов графического узора;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использует в работе знакомые виды штриховки, но не соблюдает правил: штрихи неровные, нарушена параллельность, расстояние между штрихами не одинаковое;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изображает буквы (цифры) правильно, знает их названия, вычленяет и называет их элементы, возможно различие по высоте, ширине наклону и т.д.;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допускает ошибки в определении сторон и углов;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при конструировании знакомых предметов с помощью трафарета допускает ошибки в совмещении форм;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не всегда объективно оценивает свою работу и работу товарища, допускает ошибки, видит свои неточности, старается их поправить, нуждается в дополнительных указаниях взрослого;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затрудняется при работе в парах;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не всегда аккуратно выполняет задания, стремиться доводить начатое до конца;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понимает словесные инструкции педагога, но замедляет темп выполнения заданий;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уважительно относиться к старшим, но не всегда доброжелателен со сверстниками;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знает правила правильной посадки, но соблюдает их не всегда.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Низкий уровень.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мелкая моторика развита плохо, отстаёт от возрастной нормы, движения пальцев неловкие, слабо дифференцированные, при сгибании одного остальные выполняют аналогичное действие, наблюдается неполная амплитуда движений и быстрая утомляемость;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заметен не соответствующий работе мышечный тонус (вялый или повышенный), дети не могут правильно держать карандаш тремя пальцами и управлять им;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не ориентируется при движении в заданном направлении, рука идёт « не туда»;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испытывает затруднения при выполнении штриховки, ждёт помощи взрослого;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затрудняется в написании цифр (букв), пытается вспомнить их графический образ, просит помощи взрослого, прослеживается зеркальность изображения, соотнесённость элементов в букве;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путается в определении сторон и углов;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при конструировании предметов с помощью трафарета допускает ошибки при совмещении и выборе форм, не в состоянии провести анализ и синтез графического изображения предмета;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не умеет оценивать свою работу и работу товарища;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не может работать в парах и самостоятельно;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задания выполняет не аккуратно, не доводит начатое до конца, если что-то не получается прекращает работу и пассивно ожидает помощи;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не всегда понимает словесные инструкции педагога, просит повторить задание, работает очень медленно;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не всегда доброжелателен со старшими и сверстниками;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не соблюдает правил посадки.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Задания.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Письмо графического диктанта.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Определение сторон и углов в квадрате.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Конструирование с помощью трафарета изображений транспорта (грузовой машины, корабля, самолёта), заштриховывание их по образцу.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Письмо цифр.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Письмо букв.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Письмо элементов письменных букв в строчке, плавно передвигая руку.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Оценить свою работу и работу товарища.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Наблюдения.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Умеет ли работать в парах, с ведущим и самостоятельно.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Качество выполнения работы.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Доводит ли работу до конца.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Понимает ли словесные инструкции педагога.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Доброжелательно ли относится к сверстникам.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Соблюдает ли правила посадки.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Данные диагностики оформляются в виде таблицы.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Таблицу см. в Приложении 2.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2.3 Методические материалы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Виды занятий: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-комбинированные;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- контрольные;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-диагностические.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Программа опирается на основные методы и приёмы работы с дошкольниками: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наглядный метод (наблюдение, демонстрация, ТСО);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словесный метод (речевой образец, пояснение, повторение, объяснение, указание, словесное упражнение, оценка детской речи, вопрос, рассказ, беседа);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практический метод (дидактическая игра, игровые упражнения);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комплексно-игровой (игровой персонаж,  игра-путешествие, сюрпризный момент, игровые формы оценки, интонация голоса, эмоциональность).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наглядно-поисковый метод (моделирование).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С целью достижения максимальных результатов каждый из методов применяется с нарастанием проблемы: от прямого воздействия (словесные и наглядные методы), через задания и закрепления (практический и творческий), создание поисковых ситуаций (показ вариантов выполнения заданий разными способами) к проблемному обучению (самостоятельный поиск детьми способов деятельности).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В данной программе используются современные образовательные технологии: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Личностно-ориентированные, которые обеспечивают комфортные условия в семье и образовательном учреждении, бесконфликтные и безопасные условия развития личности обучающегося, реализацию имеющихся природных потенциалов.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Игровые, представляющие собой целостное образование, охватывающее определенную часть учебного процесса и объединенное общим содержанием, сюжетом, персонажем.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Здоровье сберегающие: зрительная гимнастика, смена статичных и динамичных поз, динамические разминки (в то числе и музыкальные), голосовые и дыхательные упражнения, малоподвижные игры речевого характера, упражнения для коррекции мелкой и общей моторики.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Информационно- коммуникационные: мультимедийные презентации, интерактивные игры.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Методическое обеспечение.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221"/>
        <w:gridCol w:w="47"/>
        <w:gridCol w:w="6096"/>
      </w:tblGrid>
      <w:tr w:rsidR="00B350AE" w:rsidRPr="00185AB0" w:rsidTr="00FE42FA">
        <w:tc>
          <w:tcPr>
            <w:tcW w:w="1134" w:type="dxa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21" w:type="dxa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Разделы и темы</w:t>
            </w:r>
          </w:p>
        </w:tc>
        <w:tc>
          <w:tcPr>
            <w:tcW w:w="6143" w:type="dxa"/>
            <w:gridSpan w:val="2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Пособия, оборудование, дидактические материалы и т.д.</w:t>
            </w:r>
          </w:p>
        </w:tc>
      </w:tr>
      <w:tr w:rsidR="00B350AE" w:rsidRPr="00185AB0" w:rsidTr="00FE42FA">
        <w:tc>
          <w:tcPr>
            <w:tcW w:w="9498" w:type="dxa"/>
            <w:gridSpan w:val="4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B350AE" w:rsidRPr="00185AB0" w:rsidTr="00FE42FA">
        <w:tc>
          <w:tcPr>
            <w:tcW w:w="1134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</w:p>
        </w:tc>
        <w:tc>
          <w:tcPr>
            <w:tcW w:w="2268" w:type="dxa"/>
            <w:gridSpan w:val="2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Введение. «Правила работы с Азбукой»</w:t>
            </w:r>
          </w:p>
        </w:tc>
        <w:tc>
          <w:tcPr>
            <w:tcW w:w="6096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Контрольные и диагностические задания (См. пункт 2.4. Оценочные материалы);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Игра «Давайте познакомимся»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8" w:history="1">
              <w:r w:rsidRPr="00185AB0">
                <w:rPr>
                  <w:rFonts w:ascii="Times New Roman" w:hAnsi="Times New Roman" w:cs="Times New Roman"/>
                  <w:sz w:val="28"/>
                  <w:szCs w:val="28"/>
                </w:rPr>
                <w:t>https://nsportal.ru/detskiy-sad/zdorovyy-obraz-zhizni/2015/01/16/igry-i-uprazhneniya-napravlennye-na-znakomstvo-detey</w:t>
              </w:r>
            </w:hyperlink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Инструкции по технике безопасности </w:t>
            </w:r>
          </w:p>
        </w:tc>
      </w:tr>
      <w:tr w:rsidR="00B350AE" w:rsidRPr="00185AB0" w:rsidTr="00FE42FA">
        <w:tc>
          <w:tcPr>
            <w:tcW w:w="1134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Тема 2</w:t>
            </w:r>
          </w:p>
        </w:tc>
        <w:tc>
          <w:tcPr>
            <w:tcW w:w="2268" w:type="dxa"/>
            <w:gridSpan w:val="2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«Знакомство с Азбукой»</w:t>
            </w:r>
          </w:p>
        </w:tc>
        <w:tc>
          <w:tcPr>
            <w:tcW w:w="6096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Видеоуроки «Шишкина школа»;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9" w:history="1">
              <w:r w:rsidRPr="00185AB0">
                <w:rPr>
                  <w:rFonts w:ascii="Times New Roman" w:hAnsi="Times New Roman" w:cs="Times New Roman"/>
                  <w:sz w:val="28"/>
                  <w:szCs w:val="28"/>
                </w:rPr>
                <w:t>https://www.youtube.com/playlist?list=PLPLJUpFxaEzbm3COhJ9vNDvWPmcvcZdfj</w:t>
              </w:r>
            </w:hyperlink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Наглядные и раздаточные материалы: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«Печатные буквы», «Прописные буквы»;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Картинки для определения звуков в словах;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Разрезная азбука;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Карточки со слогами, словами и звуками.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Карточки схем слова, звуковой схемы слова, слоговой схемы слова.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Рабочая тетрадь на печатной основе «Пишем и читаем», автор В. В. Коноваленко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Рабочая тетрадь на печатной основе «тетрадь для обучение детей дошкольного возраста» Нищевой Н.В.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Дидактические игры: «Найди звук», «Услышь песенку звука», «Найди предмет по первому звуку», «Найди предмет на звук И», «Где домик   буквы», «Соедини по смыслу», «Слово из 4 букв», «Согласные  волшебники», «Волшебная картинка», «Шипелка», «Потерялся звук»,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 xml:space="preserve">«Найди ударный слог». 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У пражнения: «Узнай звук по губам», «Слушай и пиши», «Эхо», «Голос и его хозяин», «Печатаем слоги», упражнения на звуковой анализ «Потерялась буква», «Печатаем слоги», «Замени букву», «Запомни,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 xml:space="preserve">повтори слоги и слова», «Звуковая схема слова» </w:t>
            </w:r>
          </w:p>
        </w:tc>
      </w:tr>
      <w:tr w:rsidR="00B350AE" w:rsidRPr="00185AB0" w:rsidTr="00FE42FA">
        <w:tc>
          <w:tcPr>
            <w:tcW w:w="1134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Тема 3</w:t>
            </w:r>
          </w:p>
        </w:tc>
        <w:tc>
          <w:tcPr>
            <w:tcW w:w="2268" w:type="dxa"/>
            <w:gridSpan w:val="2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«От слова к предложению»</w:t>
            </w:r>
          </w:p>
        </w:tc>
        <w:tc>
          <w:tcPr>
            <w:tcW w:w="6096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Видеоуроки «Шишкина школа»;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0" w:history="1">
              <w:r w:rsidRPr="00185AB0">
                <w:rPr>
                  <w:rFonts w:ascii="Times New Roman" w:hAnsi="Times New Roman" w:cs="Times New Roman"/>
                  <w:sz w:val="28"/>
                  <w:szCs w:val="28"/>
                </w:rPr>
                <w:t>https://www.youtube.com/playlist?list=PLPLJUpFxaEzbm3COhJ9vNDvWPmcvcZdfj</w:t>
              </w:r>
            </w:hyperlink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Видеоуроки: «Слоги», «Омонимы», «Синонимы», «Антонимы» (https://www.youtube.com/playlist?list=PLPLJUpFxaEzbm3COhJ9vNDvWPmcvcZdfj);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 «Предложение» https://prezentacii.org/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Наглядные и раздаточные материалы: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карточки «Схема предложения»;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Рабочая тетрадь на печатной основе «тетрадь для обучение грамоте детей дошкольного возраста», автор Н. В.Нищева;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Тетрадь в линейку.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Дидактические игры: «Расскажи про…», «Скажи какой», «Эхо»,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 xml:space="preserve">«Новоесловечко», «Найди омонимы», «Найди антонимы», «Найди синонимы». </w:t>
            </w:r>
            <w:hyperlink r:id="rId11" w:history="1">
              <w:r w:rsidRPr="00185AB0">
                <w:rPr>
                  <w:rFonts w:ascii="Times New Roman" w:hAnsi="Times New Roman" w:cs="Times New Roman"/>
                  <w:sz w:val="28"/>
                  <w:szCs w:val="28"/>
                </w:rPr>
                <w:t>https://www.maam.ru/detskijsad/kartoteka-igr-po-obucheniyu-gramote-i-chteniyu-</w:t>
              </w:r>
            </w:hyperlink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rebenka-doshkolnogo-vozrasta.html;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Упражнения: «Напечатай слоги», «Потерялось словечко», «Придумай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родственные слова», «Составь и запиши предложение»,  «Найди омонимы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 xml:space="preserve">и подбери к ним синонимы» </w:t>
            </w:r>
          </w:p>
        </w:tc>
      </w:tr>
      <w:tr w:rsidR="00B350AE" w:rsidRPr="00185AB0" w:rsidTr="00FE42FA">
        <w:tc>
          <w:tcPr>
            <w:tcW w:w="1134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Тема 4</w:t>
            </w:r>
          </w:p>
        </w:tc>
        <w:tc>
          <w:tcPr>
            <w:tcW w:w="2268" w:type="dxa"/>
            <w:gridSpan w:val="2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«Как хорошо уметь читать»</w:t>
            </w:r>
          </w:p>
        </w:tc>
        <w:tc>
          <w:tcPr>
            <w:tcW w:w="6096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Наглядные и раздаточные материалы: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Ребусы, загадки, кроссворды;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тексты, рассказы, сказки;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 xml:space="preserve">- Дидактические игры: «Где  - чей домик»,  «Подбери словечко», «Веселое словечко», «Что это?» </w:t>
            </w:r>
          </w:p>
          <w:p w:rsidR="00B350AE" w:rsidRPr="00185AB0" w:rsidRDefault="0047369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350AE" w:rsidRPr="00185AB0">
                <w:rPr>
                  <w:rFonts w:ascii="Times New Roman" w:hAnsi="Times New Roman" w:cs="Times New Roman"/>
                  <w:sz w:val="28"/>
                  <w:szCs w:val="28"/>
                </w:rPr>
                <w:t>https://www.maam.ru/detskijsad/kartoteka-igr-po-obucheniyu-gramote-i-</w:t>
              </w:r>
            </w:hyperlink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chteniyu-rebenka-doshkolnogo-vozrasta.html;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 xml:space="preserve">-Упражнения: «Прочитай и расскажи», «Прочитай и задай вопрос» </w:t>
            </w:r>
          </w:p>
        </w:tc>
      </w:tr>
      <w:tr w:rsidR="00B350AE" w:rsidRPr="00185AB0" w:rsidTr="00FE42FA">
        <w:tc>
          <w:tcPr>
            <w:tcW w:w="9498" w:type="dxa"/>
            <w:gridSpan w:val="4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B350AE" w:rsidRPr="00185AB0" w:rsidTr="00FE42FA">
        <w:tc>
          <w:tcPr>
            <w:tcW w:w="1134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</w:p>
        </w:tc>
        <w:tc>
          <w:tcPr>
            <w:tcW w:w="2221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Введение «Математика- что это?»</w:t>
            </w:r>
          </w:p>
        </w:tc>
        <w:tc>
          <w:tcPr>
            <w:tcW w:w="6143" w:type="dxa"/>
            <w:gridSpan w:val="2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Контрольные и диагностические задания (См. пункт 2.4. Оценочные материалы);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Презентация для наглядного сопровождения занятия</w:t>
            </w:r>
          </w:p>
          <w:p w:rsidR="00B350AE" w:rsidRPr="00185AB0" w:rsidRDefault="0047369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350AE" w:rsidRPr="00185AB0">
                <w:rPr>
                  <w:rFonts w:ascii="Times New Roman" w:hAnsi="Times New Roman" w:cs="Times New Roman"/>
                  <w:sz w:val="28"/>
                  <w:szCs w:val="28"/>
                </w:rPr>
                <w:t>https://videouroki.net/razrabotki/prezentatsiya-po-matematike-dlya-detey-6-7-let.html</w:t>
              </w:r>
            </w:hyperlink>
            <w:r w:rsidR="00B350AE" w:rsidRPr="00185A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Презентация «Как появился счет»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https://videouroki.net/razrabotki/priezientatsiia-kak-poiavilsia-schiot.html;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Наглядные и раздаточные материалы: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Дидактические игры: «Сосчитай до…», «Назови какой по счету», «Найди пропавшую цифру»;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Упражнения: «Узнай и запиши цифру</w:t>
            </w:r>
          </w:p>
        </w:tc>
      </w:tr>
      <w:tr w:rsidR="00B350AE" w:rsidRPr="00185AB0" w:rsidTr="00FE42FA">
        <w:tc>
          <w:tcPr>
            <w:tcW w:w="1134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Тема 2</w:t>
            </w:r>
          </w:p>
        </w:tc>
        <w:tc>
          <w:tcPr>
            <w:tcW w:w="2221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«Количество и счет»</w:t>
            </w:r>
          </w:p>
        </w:tc>
        <w:tc>
          <w:tcPr>
            <w:tcW w:w="6143" w:type="dxa"/>
            <w:gridSpan w:val="2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Видеоуроки по математике «Шишкина школа» https://www.youtube.com/playlist?list=PLPLJUpFxaEzZC1_WgdtMz8QvntNm9JoKs;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Наглядные и раздаточные материал: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Картинки для счета и решения задач;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карточки с цифрами;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карточки с прописными цифрами;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карточки с знаками ≤, ≥, =, ≠, +, -и схемами к задачам;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Тетрадь на печатной основе: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«Я считаю до двадцати» автор Е.В. Колесникова;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тетрадь в клеточку.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«Кто знает, пусть дальше считает», «Отсчитай столько же», «Считай, не ошибись», «Сколько? Какой?», «В какой руке – сколько?», «Засели домик», «Количество и счет», «Где - чей домик?», «Правильный порядок» (см. приложение 1);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Упражнения: «Допиши цифру», «Какой цифры не стало?», «Убираем цифру по заданию», «Покажи соседей», «Вставь пропущенное число», «Уменьши или увеличь» </w:t>
            </w:r>
          </w:p>
        </w:tc>
      </w:tr>
      <w:tr w:rsidR="00B350AE" w:rsidRPr="00185AB0" w:rsidTr="00FE42FA">
        <w:tc>
          <w:tcPr>
            <w:tcW w:w="1134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Тема 3</w:t>
            </w:r>
          </w:p>
        </w:tc>
        <w:tc>
          <w:tcPr>
            <w:tcW w:w="2221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«Все о геометрии»</w:t>
            </w:r>
          </w:p>
        </w:tc>
        <w:tc>
          <w:tcPr>
            <w:tcW w:w="6143" w:type="dxa"/>
            <w:gridSpan w:val="2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Видеоуроки «Шишкина школа» «Первые шаги в геометрию»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https://www.youtube.com/playlist?list=PLPLJUpFxaEzZC1_WgdtMz8QvntNm9JoKs;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Наглядные и раздаточные материалы: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Карточки с изображениями: линии (прямая, ломаная, кривая, ломаная  замкнутая,  ломаная не замкнутая, кривая замкнутая, кривая не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замкнутая),  луч, отрезок,  точка, многоугольники;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Картинки с изображениями геометрических фигур;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Геометрические тела;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Счетный материал на каждого обучающегося;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Тетрадь в клеточку;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«Предмет и форма», «Какой формы», «Подбери по образцу», «Найди такой же», «Найди спрятанную фигуру», «Преобразование формы» 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Упражнения: «Нарисуй по образу», «Соедини точки», «Соедини предмет с соответствующей формой» </w:t>
            </w:r>
          </w:p>
        </w:tc>
      </w:tr>
      <w:tr w:rsidR="00B350AE" w:rsidRPr="00185AB0" w:rsidTr="00FE42FA">
        <w:tc>
          <w:tcPr>
            <w:tcW w:w="1134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Тема 4</w:t>
            </w:r>
          </w:p>
        </w:tc>
        <w:tc>
          <w:tcPr>
            <w:tcW w:w="2221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«О пространстве и времени»</w:t>
            </w:r>
          </w:p>
        </w:tc>
        <w:tc>
          <w:tcPr>
            <w:tcW w:w="6143" w:type="dxa"/>
            <w:gridSpan w:val="2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Видеоуроки  «Шишкина школа»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https://www.youtube.com/playlist?list=PLPLJUpFxaEzZC1_WgdtMz8QvntNm9JoKs;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Наглядные и раздаточные материалы: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Картинки для определения пространственных отношений,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модель часов;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календарь;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тетрадь в клеточку;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«Что изменилось?», «Найди игрушку», «Пойди туда, куда скажу», «Встань, где я скажу», «Найди по плану» 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Упражнения: «Продолжай», «Скажи наоборот», «Наш день»,  «Дни недели»; «Живая неделя», «Когда это бывает?», «Круглый год», «12 месяцев»,  «Который час?» </w:t>
            </w:r>
          </w:p>
        </w:tc>
      </w:tr>
      <w:tr w:rsidR="00B350AE" w:rsidRPr="00185AB0" w:rsidTr="00FE42FA">
        <w:tc>
          <w:tcPr>
            <w:tcW w:w="1134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Тема 5</w:t>
            </w:r>
          </w:p>
        </w:tc>
        <w:tc>
          <w:tcPr>
            <w:tcW w:w="2221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«Величина»</w:t>
            </w:r>
          </w:p>
        </w:tc>
        <w:tc>
          <w:tcPr>
            <w:tcW w:w="6143" w:type="dxa"/>
            <w:gridSpan w:val="2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Видеоуроки «Шишкина школа»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https://www.youtube.com/playlist?list=PLPLJUpFxaEzZC1_WgdtMz8QvntNm9JoKs);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Наглядные и раздаточные материалы: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Картинки с изображениями: весов, животных, фруктов и овощей;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Картинки с изображениями посуды разного объема;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Картинки с изображениями: линейки, правил пользования линейкой,  геометрических фигур, отрезков для измерения;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Тетрадь в клеточку;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«Спортсмены строятся», «Разложи по заданию» 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Упражнения: «Составь фигуру». «Сосчитай мои углы», «Найди на ощупь», «Найди по описанию», «Какой фигуры не стало» </w:t>
            </w:r>
          </w:p>
        </w:tc>
      </w:tr>
      <w:tr w:rsidR="00B350AE" w:rsidRPr="00185AB0" w:rsidTr="00FE42FA">
        <w:tc>
          <w:tcPr>
            <w:tcW w:w="9498" w:type="dxa"/>
            <w:gridSpan w:val="4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Моторика</w:t>
            </w:r>
          </w:p>
        </w:tc>
      </w:tr>
      <w:tr w:rsidR="00B350AE" w:rsidRPr="00185AB0" w:rsidTr="00FE42FA">
        <w:tc>
          <w:tcPr>
            <w:tcW w:w="1134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</w:p>
        </w:tc>
        <w:tc>
          <w:tcPr>
            <w:tcW w:w="2221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Введение, «Умелые ручки»</w:t>
            </w:r>
          </w:p>
        </w:tc>
        <w:tc>
          <w:tcPr>
            <w:tcW w:w="6143" w:type="dxa"/>
            <w:gridSpan w:val="2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Контрольные и диагностические задания.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Инструкции по технике безопасности Презентация «История возникновения письменности»</w:t>
            </w:r>
          </w:p>
          <w:p w:rsidR="00B350AE" w:rsidRPr="00185AB0" w:rsidRDefault="0047369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350AE" w:rsidRPr="00185AB0">
                <w:rPr>
                  <w:rFonts w:ascii="Times New Roman" w:hAnsi="Times New Roman" w:cs="Times New Roman"/>
                  <w:sz w:val="28"/>
                  <w:szCs w:val="28"/>
                </w:rPr>
                <w:t>https://infourok.ru/material.html?mid=129700</w:t>
              </w:r>
            </w:hyperlink>
            <w:r w:rsidR="00B350AE" w:rsidRPr="00185A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B350AE" w:rsidRPr="00185AB0" w:rsidRDefault="0047369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350AE" w:rsidRPr="00185AB0">
                <w:rPr>
                  <w:rFonts w:ascii="Times New Roman" w:hAnsi="Times New Roman" w:cs="Times New Roman"/>
                  <w:sz w:val="28"/>
                  <w:szCs w:val="28"/>
                </w:rPr>
                <w:t>https://infourok.ru/kartoteka-palchikovih-igr-dlya-detey-let-3383552.html</w:t>
              </w:r>
            </w:hyperlink>
            <w:r w:rsidR="00B350AE" w:rsidRPr="00185A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350AE" w:rsidRPr="00185AB0" w:rsidTr="00FE42FA">
        <w:tc>
          <w:tcPr>
            <w:tcW w:w="1134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Тема 2</w:t>
            </w:r>
          </w:p>
        </w:tc>
        <w:tc>
          <w:tcPr>
            <w:tcW w:w="2221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«Линии и пунктиры»</w:t>
            </w:r>
          </w:p>
        </w:tc>
        <w:tc>
          <w:tcPr>
            <w:tcW w:w="6143" w:type="dxa"/>
            <w:gridSpan w:val="2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Тетрадь на печатной основе «Дошкольные прописи в линейку»;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Наглядные и раздаточные материалы: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«Волшебные веревочки», прищепки, пластмассовые трубочки, бусинки, шнуровка,  крупа, мелки, карандаши;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«Назови соседа», «Магазин игрушек» 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Упражнения: «Ветерок», «Волна», «Посчитаем пальчики» </w:t>
            </w:r>
          </w:p>
        </w:tc>
      </w:tr>
      <w:tr w:rsidR="00B350AE" w:rsidRPr="00185AB0" w:rsidTr="00FE42FA">
        <w:tc>
          <w:tcPr>
            <w:tcW w:w="1134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Тема 3</w:t>
            </w:r>
          </w:p>
        </w:tc>
        <w:tc>
          <w:tcPr>
            <w:tcW w:w="2221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«Наклонные линии»</w:t>
            </w:r>
          </w:p>
        </w:tc>
        <w:tc>
          <w:tcPr>
            <w:tcW w:w="6143" w:type="dxa"/>
            <w:gridSpan w:val="2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Тетрадь на печатной основе «Дошкольные прописи в линейку»;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Наглядные и раздаточные материалы: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«Волшебные веревочки»;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карточки с изображением различных линий  и спиралей;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примеры графических рисунков;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счетные палочки.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</w:t>
            </w:r>
            <w:hyperlink r:id="rId16" w:history="1">
              <w:r w:rsidRPr="00185AB0">
                <w:rPr>
                  <w:rFonts w:ascii="Times New Roman" w:hAnsi="Times New Roman" w:cs="Times New Roman"/>
                  <w:sz w:val="28"/>
                  <w:szCs w:val="28"/>
                </w:rPr>
                <w:t>https://infourok.ru/kartoteka-palchikovih-igr-dlya-detey-let-3383552.html</w:t>
              </w:r>
            </w:hyperlink>
          </w:p>
        </w:tc>
      </w:tr>
      <w:tr w:rsidR="00B350AE" w:rsidRPr="00185AB0" w:rsidTr="00FE42FA">
        <w:tc>
          <w:tcPr>
            <w:tcW w:w="1134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Тема 4</w:t>
            </w:r>
          </w:p>
        </w:tc>
        <w:tc>
          <w:tcPr>
            <w:tcW w:w="2221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«Ориентация в пространстве»</w:t>
            </w:r>
          </w:p>
        </w:tc>
        <w:tc>
          <w:tcPr>
            <w:tcW w:w="6143" w:type="dxa"/>
            <w:gridSpan w:val="2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Тетрадь на печатной основе «Рисуем по клеточкам»;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Наглядные и раздаточные материалы: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«Волшебные веревочки»;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карточки с изображением различных линий  и спиралей;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примеры графических рисунков;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счетные палочки.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</w:t>
            </w:r>
            <w:hyperlink r:id="rId17" w:history="1">
              <w:r w:rsidRPr="00185AB0">
                <w:rPr>
                  <w:rFonts w:ascii="Times New Roman" w:hAnsi="Times New Roman" w:cs="Times New Roman"/>
                  <w:sz w:val="28"/>
                  <w:szCs w:val="28"/>
                </w:rPr>
                <w:t>https://infourok.ru/kartoteka-palchikovih-igr-dlya-detey-let-3383552.html</w:t>
              </w:r>
            </w:hyperlink>
          </w:p>
        </w:tc>
      </w:tr>
      <w:tr w:rsidR="00B350AE" w:rsidRPr="00185AB0" w:rsidTr="00FE42FA">
        <w:tc>
          <w:tcPr>
            <w:tcW w:w="1134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Тема 5</w:t>
            </w:r>
          </w:p>
        </w:tc>
        <w:tc>
          <w:tcPr>
            <w:tcW w:w="2221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«Штриховка»</w:t>
            </w:r>
          </w:p>
        </w:tc>
        <w:tc>
          <w:tcPr>
            <w:tcW w:w="6143" w:type="dxa"/>
            <w:gridSpan w:val="2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Тетрадь на печатной основе «Дошкольные прописи в линейку»;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Наглядные и раздаточные материалы: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«Волшебные веревочки»;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образцы с видами штриховки;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трафаретные линейки.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</w:t>
            </w:r>
            <w:hyperlink r:id="rId18" w:history="1">
              <w:r w:rsidRPr="00185AB0">
                <w:rPr>
                  <w:rFonts w:ascii="Times New Roman" w:hAnsi="Times New Roman" w:cs="Times New Roman"/>
                  <w:sz w:val="28"/>
                  <w:szCs w:val="28"/>
                </w:rPr>
                <w:t>https://infourok.ru/kartoteka-palchikovih-igr-dlya-detey-let-3383552.html</w:t>
              </w:r>
            </w:hyperlink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«Подбери заплатку»,  «»Какой части не хватает».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Упражнения:  самомассаж ладоней шестигранным карандашом (грецким орехом), самомассаж кистей и пальцев рук.</w:t>
            </w:r>
          </w:p>
        </w:tc>
      </w:tr>
      <w:tr w:rsidR="00B350AE" w:rsidRPr="00185AB0" w:rsidTr="00FE42FA">
        <w:tc>
          <w:tcPr>
            <w:tcW w:w="1134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Тема 6</w:t>
            </w:r>
          </w:p>
        </w:tc>
        <w:tc>
          <w:tcPr>
            <w:tcW w:w="2221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«Конструирова - ние по транспортиру»</w:t>
            </w:r>
          </w:p>
        </w:tc>
        <w:tc>
          <w:tcPr>
            <w:tcW w:w="6143" w:type="dxa"/>
            <w:gridSpan w:val="2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Тетрадь на печатной основе «Дошкольные прописи в линейку»;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Наглядные и раздаточные материалы: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«Волшебные веревочки»;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транспортир;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образцы для конструирования.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</w:t>
            </w:r>
            <w:hyperlink r:id="rId19" w:history="1">
              <w:r w:rsidRPr="00185AB0">
                <w:rPr>
                  <w:rFonts w:ascii="Times New Roman" w:hAnsi="Times New Roman" w:cs="Times New Roman"/>
                  <w:sz w:val="28"/>
                  <w:szCs w:val="28"/>
                </w:rPr>
                <w:t>https://infourok.ru/kartoteka-palchikovih-igr-dlya-detey-let-3383552.html</w:t>
              </w:r>
            </w:hyperlink>
          </w:p>
        </w:tc>
      </w:tr>
      <w:tr w:rsidR="00B350AE" w:rsidRPr="00185AB0" w:rsidTr="00FE42FA">
        <w:tc>
          <w:tcPr>
            <w:tcW w:w="1134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Тема 7</w:t>
            </w:r>
          </w:p>
        </w:tc>
        <w:tc>
          <w:tcPr>
            <w:tcW w:w="2221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«Графический диктант»</w:t>
            </w:r>
          </w:p>
        </w:tc>
        <w:tc>
          <w:tcPr>
            <w:tcW w:w="6143" w:type="dxa"/>
            <w:gridSpan w:val="2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Тетрадь на печатной основе «Рисуем по клеточкам»;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Наглядные и раздаточные материалы: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карточки для копирования и дорисовывания;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образцы для графического диктанта.</w:t>
            </w:r>
          </w:p>
        </w:tc>
      </w:tr>
      <w:tr w:rsidR="00B350AE" w:rsidRPr="00185AB0" w:rsidTr="00FE42FA">
        <w:tc>
          <w:tcPr>
            <w:tcW w:w="1134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Тема8</w:t>
            </w:r>
          </w:p>
        </w:tc>
        <w:tc>
          <w:tcPr>
            <w:tcW w:w="2221" w:type="dxa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«Волшебные строки»</w:t>
            </w:r>
          </w:p>
        </w:tc>
        <w:tc>
          <w:tcPr>
            <w:tcW w:w="6143" w:type="dxa"/>
            <w:gridSpan w:val="2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Тетрадь на печатной основе «Дошкольные прописи в линейку»;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Наглядные и раздаточные материалы: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карточки с лабиринтами;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карточки с узорами;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- образцы для конструирования.</w:t>
            </w:r>
          </w:p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и самомассаж </w:t>
            </w:r>
            <w:hyperlink r:id="rId20" w:history="1">
              <w:r w:rsidRPr="00185AB0">
                <w:rPr>
                  <w:rFonts w:ascii="Times New Roman" w:hAnsi="Times New Roman" w:cs="Times New Roman"/>
                  <w:sz w:val="28"/>
                  <w:szCs w:val="28"/>
                </w:rPr>
                <w:t>https://infourok.ru/kartoteka-palchikovih-igr-dlya-detey-let-3383552.html</w:t>
              </w:r>
            </w:hyperlink>
          </w:p>
        </w:tc>
      </w:tr>
    </w:tbl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2.4. Календарный учебный график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B350AE" w:rsidRPr="00185AB0" w:rsidTr="00FE42FA">
        <w:tc>
          <w:tcPr>
            <w:tcW w:w="5353" w:type="dxa"/>
            <w:shd w:val="clear" w:color="auto" w:fill="auto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4394" w:type="dxa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9 мес.</w:t>
            </w:r>
          </w:p>
        </w:tc>
      </w:tr>
      <w:tr w:rsidR="00B350AE" w:rsidRPr="00185AB0" w:rsidTr="00FE42FA">
        <w:tc>
          <w:tcPr>
            <w:tcW w:w="5353" w:type="dxa"/>
            <w:shd w:val="clear" w:color="auto" w:fill="auto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4394" w:type="dxa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350AE" w:rsidRPr="00185AB0" w:rsidTr="00FE42FA">
        <w:tc>
          <w:tcPr>
            <w:tcW w:w="5353" w:type="dxa"/>
            <w:shd w:val="clear" w:color="auto" w:fill="auto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4394" w:type="dxa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B350AE" w:rsidRPr="00185AB0" w:rsidTr="00FE42FA">
        <w:trPr>
          <w:trHeight w:val="374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периодов:</w:t>
            </w:r>
          </w:p>
        </w:tc>
      </w:tr>
      <w:tr w:rsidR="00B350AE" w:rsidRPr="00185AB0" w:rsidTr="00FE42FA">
        <w:tc>
          <w:tcPr>
            <w:tcW w:w="5353" w:type="dxa"/>
            <w:shd w:val="clear" w:color="auto" w:fill="auto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1,2 полугодие</w:t>
            </w:r>
          </w:p>
        </w:tc>
        <w:tc>
          <w:tcPr>
            <w:tcW w:w="4394" w:type="dxa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01.09.2022 – 31.05.2023</w:t>
            </w:r>
          </w:p>
        </w:tc>
      </w:tr>
      <w:tr w:rsidR="00B350AE" w:rsidRPr="00185AB0" w:rsidTr="00FE42FA">
        <w:tc>
          <w:tcPr>
            <w:tcW w:w="5353" w:type="dxa"/>
            <w:shd w:val="clear" w:color="auto" w:fill="auto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4394" w:type="dxa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6лет – 7лет 11 месяцев</w:t>
            </w:r>
          </w:p>
        </w:tc>
      </w:tr>
      <w:tr w:rsidR="00B350AE" w:rsidRPr="00185AB0" w:rsidTr="00FE42FA">
        <w:tc>
          <w:tcPr>
            <w:tcW w:w="5353" w:type="dxa"/>
            <w:shd w:val="clear" w:color="auto" w:fill="auto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занятий, час</w:t>
            </w:r>
          </w:p>
        </w:tc>
        <w:tc>
          <w:tcPr>
            <w:tcW w:w="4394" w:type="dxa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50AE" w:rsidRPr="00185AB0" w:rsidTr="00FE42FA">
        <w:tc>
          <w:tcPr>
            <w:tcW w:w="5353" w:type="dxa"/>
            <w:shd w:val="clear" w:color="auto" w:fill="auto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4394" w:type="dxa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3 раза/нед.</w:t>
            </w:r>
          </w:p>
        </w:tc>
      </w:tr>
      <w:tr w:rsidR="00B350AE" w:rsidRPr="00185AB0" w:rsidTr="00FE42FA">
        <w:tc>
          <w:tcPr>
            <w:tcW w:w="5353" w:type="dxa"/>
            <w:shd w:val="clear" w:color="auto" w:fill="auto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4394" w:type="dxa"/>
            <w:vAlign w:val="center"/>
          </w:tcPr>
          <w:p w:rsidR="00B350AE" w:rsidRPr="00185AB0" w:rsidRDefault="00B350AE" w:rsidP="00B3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AB0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Основная литература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Преемственность: программа по подготовке к школе детей 5-7 лет:/ Н. А. Федосова, Е. В. Коваленко, И. А. Дядюнова [и др.]. - 7-е изд. - Москва : Просвещение, 2020. - 159 с.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Развиваем в игре интеллект, эмоции, личность ребенка: программа психологической подготовки дошкольников и младших школьников / Н. Ф. Круглова. - Москва : Эксмо, 2010. - 187 с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Подготовка детей к школе: программа и методические рекомендации: / Е. Н. Лункина. - Москва : Владос, 2018. – 63с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 xml:space="preserve">Шаги к успешности. Для дополнительного образования детей 5-7 лет по подготовке к школе: учебно-методическое пособие для общеобразовательных учреждений / О. М. Алендеева. - Чебоксары : Новое Время, 2017. - 142 </w:t>
      </w:r>
    </w:p>
    <w:p w:rsidR="00B350AE" w:rsidRPr="00185AB0" w:rsidRDefault="00B350AE" w:rsidP="00B350AE">
      <w:pPr>
        <w:rPr>
          <w:rFonts w:ascii="Times New Roman" w:hAnsi="Times New Roman" w:cs="Times New Roman"/>
          <w:sz w:val="28"/>
          <w:szCs w:val="28"/>
        </w:rPr>
      </w:pPr>
      <w:r w:rsidRPr="00185AB0">
        <w:rPr>
          <w:rFonts w:ascii="Times New Roman" w:hAnsi="Times New Roman" w:cs="Times New Roman"/>
          <w:sz w:val="28"/>
          <w:szCs w:val="28"/>
        </w:rPr>
        <w:t>АБВГДейка: комплексная программа подготовки детей к школе / авт.-сост. Т. В. Калинина. - 2-е изд., перераб. - Волгоград : Учитель, 2016. - 271 с</w:t>
      </w:r>
    </w:p>
    <w:bookmarkEnd w:id="1"/>
    <w:p w:rsidR="008965B7" w:rsidRPr="00185AB0" w:rsidRDefault="008965B7">
      <w:pPr>
        <w:rPr>
          <w:rFonts w:ascii="Times New Roman" w:hAnsi="Times New Roman" w:cs="Times New Roman"/>
          <w:sz w:val="28"/>
          <w:szCs w:val="28"/>
        </w:rPr>
      </w:pPr>
    </w:p>
    <w:sectPr w:rsidR="008965B7" w:rsidRPr="00185AB0" w:rsidSect="00B350AE">
      <w:footerReference w:type="default" r:id="rId21"/>
      <w:pgSz w:w="11906" w:h="16838"/>
      <w:pgMar w:top="1134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9E" w:rsidRDefault="0047369E">
      <w:pPr>
        <w:spacing w:after="0" w:line="240" w:lineRule="auto"/>
      </w:pPr>
      <w:r>
        <w:separator/>
      </w:r>
    </w:p>
  </w:endnote>
  <w:endnote w:type="continuationSeparator" w:id="0">
    <w:p w:rsidR="0047369E" w:rsidRDefault="0047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10073"/>
      <w:docPartObj>
        <w:docPartGallery w:val="Page Numbers (Bottom of Page)"/>
        <w:docPartUnique/>
      </w:docPartObj>
    </w:sdtPr>
    <w:sdtEndPr/>
    <w:sdtContent>
      <w:p w:rsidR="00DC71EC" w:rsidRPr="00B350AE" w:rsidRDefault="00B350AE" w:rsidP="00B350AE">
        <w:r w:rsidRPr="00B350AE">
          <w:fldChar w:fldCharType="begin"/>
        </w:r>
        <w:r w:rsidRPr="00B350AE">
          <w:instrText>PAGE   \* MERGEFORMAT</w:instrText>
        </w:r>
        <w:r w:rsidRPr="00B350AE">
          <w:fldChar w:fldCharType="separate"/>
        </w:r>
        <w:r w:rsidR="00185AB0">
          <w:rPr>
            <w:noProof/>
          </w:rPr>
          <w:t>49</w:t>
        </w:r>
        <w:r w:rsidRPr="00B350AE">
          <w:fldChar w:fldCharType="end"/>
        </w:r>
      </w:p>
    </w:sdtContent>
  </w:sdt>
  <w:p w:rsidR="00DC71EC" w:rsidRPr="00B350AE" w:rsidRDefault="0047369E" w:rsidP="00B350AE"/>
  <w:p w:rsidR="00CD40DC" w:rsidRPr="00B350AE" w:rsidRDefault="00CD40DC" w:rsidP="00B350AE"/>
  <w:p w:rsidR="00CD40DC" w:rsidRPr="00B350AE" w:rsidRDefault="00CD40DC" w:rsidP="00B350AE"/>
  <w:p w:rsidR="00CD40DC" w:rsidRPr="00B350AE" w:rsidRDefault="00CD40DC" w:rsidP="00B350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9E" w:rsidRDefault="0047369E">
      <w:pPr>
        <w:spacing w:after="0" w:line="240" w:lineRule="auto"/>
      </w:pPr>
      <w:r>
        <w:separator/>
      </w:r>
    </w:p>
  </w:footnote>
  <w:footnote w:type="continuationSeparator" w:id="0">
    <w:p w:rsidR="0047369E" w:rsidRDefault="00473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A0"/>
    <w:rsid w:val="00185AB0"/>
    <w:rsid w:val="00331884"/>
    <w:rsid w:val="0047369E"/>
    <w:rsid w:val="006C09BF"/>
    <w:rsid w:val="008965B7"/>
    <w:rsid w:val="00B350AE"/>
    <w:rsid w:val="00CD40DC"/>
    <w:rsid w:val="00E26720"/>
    <w:rsid w:val="00F8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50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350AE"/>
    <w:rPr>
      <w:rFonts w:ascii="Calibri" w:eastAsia="Calibri" w:hAnsi="Calibri" w:cs="Calibri"/>
      <w:sz w:val="28"/>
      <w:szCs w:val="28"/>
    </w:rPr>
  </w:style>
  <w:style w:type="table" w:customStyle="1" w:styleId="2">
    <w:name w:val="Сетка таблицы2"/>
    <w:basedOn w:val="a1"/>
    <w:next w:val="a5"/>
    <w:uiPriority w:val="39"/>
    <w:rsid w:val="00331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31884"/>
    <w:pPr>
      <w:spacing w:after="0" w:line="240" w:lineRule="auto"/>
    </w:pPr>
  </w:style>
  <w:style w:type="table" w:styleId="a5">
    <w:name w:val="Table Grid"/>
    <w:basedOn w:val="a1"/>
    <w:uiPriority w:val="59"/>
    <w:rsid w:val="00331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3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1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50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350AE"/>
    <w:rPr>
      <w:rFonts w:ascii="Calibri" w:eastAsia="Calibri" w:hAnsi="Calibri" w:cs="Calibri"/>
      <w:sz w:val="28"/>
      <w:szCs w:val="28"/>
    </w:rPr>
  </w:style>
  <w:style w:type="table" w:customStyle="1" w:styleId="2">
    <w:name w:val="Сетка таблицы2"/>
    <w:basedOn w:val="a1"/>
    <w:next w:val="a5"/>
    <w:uiPriority w:val="39"/>
    <w:rsid w:val="00331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31884"/>
    <w:pPr>
      <w:spacing w:after="0" w:line="240" w:lineRule="auto"/>
    </w:pPr>
  </w:style>
  <w:style w:type="table" w:styleId="a5">
    <w:name w:val="Table Grid"/>
    <w:basedOn w:val="a1"/>
    <w:uiPriority w:val="59"/>
    <w:rsid w:val="00331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3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1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zdorovyy-obraz-zhizni/2015/01/16/igry-i-uprazhneniya-napravlennye-na-znakomstvo-detey" TargetMode="External"/><Relationship Id="rId13" Type="http://schemas.openxmlformats.org/officeDocument/2006/relationships/hyperlink" Target="https://videouroki.net/razrabotki/prezentatsiya-po-matematike-dlya-detey-6-7-let.html" TargetMode="External"/><Relationship Id="rId18" Type="http://schemas.openxmlformats.org/officeDocument/2006/relationships/hyperlink" Target="https://infourok.ru/kartoteka-palchikovih-igr-dlya-detey-let-3383552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hyperlink" Target="https://www.maam.ru/detskijsad/kartoteka-igr-po-obucheniyu-gramote-i-" TargetMode="External"/><Relationship Id="rId17" Type="http://schemas.openxmlformats.org/officeDocument/2006/relationships/hyperlink" Target="https://infourok.ru/kartoteka-palchikovih-igr-dlya-detey-let-3383552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/kartoteka-palchikovih-igr-dlya-detey-let-3383552.html" TargetMode="External"/><Relationship Id="rId20" Type="http://schemas.openxmlformats.org/officeDocument/2006/relationships/hyperlink" Target="https://infourok.ru/kartoteka-palchikovih-igr-dlya-detey-let-3383552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maam.ru/detskijsad/kartoteka-igr-po-obucheniyu-gramote-i-chteniyu-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kartoteka-palchikovih-igr-dlya-detey-let-3383552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playlist?list=PLPLJUpFxaEzbm3COhJ9vNDvWPmcvcZdfj" TargetMode="External"/><Relationship Id="rId19" Type="http://schemas.openxmlformats.org/officeDocument/2006/relationships/hyperlink" Target="https://infourok.ru/kartoteka-palchikovih-igr-dlya-detey-let-338355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PLJUpFxaEzbm3COhJ9vNDvWPmcvcZdfj" TargetMode="External"/><Relationship Id="rId14" Type="http://schemas.openxmlformats.org/officeDocument/2006/relationships/hyperlink" Target="https://infourok.ru/material.html?mid=1297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49</Pages>
  <Words>8464</Words>
  <Characters>48247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2022-08-26T02:08:00Z</dcterms:created>
  <dcterms:modified xsi:type="dcterms:W3CDTF">2023-10-25T02:52:00Z</dcterms:modified>
</cp:coreProperties>
</file>